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94" w:rsidRDefault="00A75194" w:rsidP="00A75194"/>
    <w:p w:rsidR="00A75194" w:rsidRDefault="00A75194" w:rsidP="00A75194"/>
    <w:p w:rsidR="00A75194" w:rsidRDefault="00A75194" w:rsidP="00A75194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Pr="00386252" w:rsidRDefault="00A75194" w:rsidP="00A75194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Default="00A75194" w:rsidP="00A75194">
      <w:pPr>
        <w:ind w:right="850"/>
        <w:rPr>
          <w:rFonts w:ascii="Arial" w:hAnsi="Arial"/>
        </w:rPr>
      </w:pPr>
    </w:p>
    <w:p w:rsidR="00A75194" w:rsidRDefault="00A75194" w:rsidP="00A75194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A75194" w:rsidTr="00A2275D">
        <w:trPr>
          <w:trHeight w:val="510"/>
        </w:trPr>
        <w:tc>
          <w:tcPr>
            <w:tcW w:w="5245" w:type="dxa"/>
            <w:shd w:val="pct25" w:color="000000" w:fill="FFFFFF"/>
          </w:tcPr>
          <w:p w:rsidR="00A75194" w:rsidRPr="006D5D99" w:rsidRDefault="00A75194" w:rsidP="00A2275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A75194" w:rsidRDefault="00A75194" w:rsidP="00A2275D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028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A75194" w:rsidRDefault="00A75194" w:rsidP="00A75194">
      <w:pPr>
        <w:ind w:right="850"/>
      </w:pPr>
    </w:p>
    <w:p w:rsidR="00A75194" w:rsidRDefault="00A75194" w:rsidP="00A75194">
      <w:pPr>
        <w:ind w:right="850"/>
      </w:pPr>
    </w:p>
    <w:p w:rsidR="00A75194" w:rsidRDefault="00A75194" w:rsidP="00A75194">
      <w:pPr>
        <w:ind w:right="850"/>
      </w:pPr>
    </w:p>
    <w:p w:rsidR="00A75194" w:rsidRDefault="00A75194" w:rsidP="00A75194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A75194" w:rsidRDefault="00A75194" w:rsidP="00A75194"/>
    <w:p w:rsidR="00A75194" w:rsidRDefault="00A75194" w:rsidP="00A75194">
      <w:pPr>
        <w:rPr>
          <w:b/>
          <w:bCs/>
        </w:rPr>
      </w:pPr>
      <w:r>
        <w:rPr>
          <w:b/>
          <w:bCs/>
        </w:rPr>
        <w:t>M. et Mme DECHESNE Jean-Paul</w:t>
      </w:r>
    </w:p>
    <w:p w:rsidR="00A75194" w:rsidRDefault="00A75194" w:rsidP="00A75194">
      <w:pPr>
        <w:rPr>
          <w:b/>
          <w:bCs/>
        </w:rPr>
      </w:pPr>
      <w:r>
        <w:rPr>
          <w:b/>
          <w:bCs/>
        </w:rPr>
        <w:t>10 rue des Pins</w:t>
      </w:r>
    </w:p>
    <w:p w:rsidR="00A75194" w:rsidRPr="00927C81" w:rsidRDefault="00A75194" w:rsidP="00A75194">
      <w:pPr>
        <w:rPr>
          <w:b/>
          <w:bCs/>
        </w:rPr>
      </w:pPr>
      <w:r>
        <w:rPr>
          <w:b/>
          <w:bCs/>
        </w:rPr>
        <w:t>16560 AUSSAC-VADALLE</w:t>
      </w:r>
    </w:p>
    <w:p w:rsidR="00A75194" w:rsidRDefault="00A75194" w:rsidP="00A75194"/>
    <w:p w:rsidR="00A75194" w:rsidRDefault="00A75194" w:rsidP="00A75194">
      <w:r>
        <w:t xml:space="preserve">Doit pour le règlement de l'acte suivant : </w:t>
      </w:r>
    </w:p>
    <w:p w:rsidR="00A75194" w:rsidRDefault="00A75194" w:rsidP="00A75194"/>
    <w:p w:rsidR="00A75194" w:rsidRDefault="00A75194" w:rsidP="00A75194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2-F-9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A75194" w:rsidTr="00A2275D">
        <w:tc>
          <w:tcPr>
            <w:tcW w:w="2235" w:type="dxa"/>
          </w:tcPr>
          <w:p w:rsidR="00A75194" w:rsidRDefault="00A75194" w:rsidP="00A2275D">
            <w:r>
              <w:t>Libellé</w:t>
            </w:r>
          </w:p>
        </w:tc>
        <w:tc>
          <w:tcPr>
            <w:tcW w:w="2126" w:type="dxa"/>
          </w:tcPr>
          <w:p w:rsidR="00A75194" w:rsidRDefault="00A75194" w:rsidP="00A2275D">
            <w:r>
              <w:t>Montant en euros</w:t>
            </w:r>
          </w:p>
        </w:tc>
      </w:tr>
      <w:tr w:rsidR="00A75194" w:rsidTr="00A2275D">
        <w:tc>
          <w:tcPr>
            <w:tcW w:w="2235" w:type="dxa"/>
          </w:tcPr>
          <w:p w:rsidR="00A75194" w:rsidRDefault="00A75194" w:rsidP="00A2275D">
            <w:r>
              <w:t>- Commune</w:t>
            </w:r>
          </w:p>
        </w:tc>
        <w:tc>
          <w:tcPr>
            <w:tcW w:w="2126" w:type="dxa"/>
          </w:tcPr>
          <w:p w:rsidR="00A75194" w:rsidRDefault="00A75194" w:rsidP="00A75194">
            <w:pPr>
              <w:jc w:val="center"/>
            </w:pPr>
            <w:r>
              <w:t>125,00 €</w:t>
            </w:r>
          </w:p>
        </w:tc>
      </w:tr>
      <w:tr w:rsidR="00A75194" w:rsidTr="00A2275D">
        <w:tc>
          <w:tcPr>
            <w:tcW w:w="2235" w:type="dxa"/>
          </w:tcPr>
          <w:p w:rsidR="00A75194" w:rsidRDefault="00A75194" w:rsidP="00A2275D">
            <w:r>
              <w:t>Total H.T</w:t>
            </w:r>
          </w:p>
        </w:tc>
        <w:tc>
          <w:tcPr>
            <w:tcW w:w="2126" w:type="dxa"/>
          </w:tcPr>
          <w:p w:rsidR="00A75194" w:rsidRDefault="00A75194" w:rsidP="00A75194">
            <w:pPr>
              <w:jc w:val="center"/>
            </w:pPr>
            <w:r>
              <w:t>125,00 €</w:t>
            </w:r>
          </w:p>
        </w:tc>
      </w:tr>
    </w:tbl>
    <w:p w:rsidR="00A75194" w:rsidRDefault="00A75194" w:rsidP="00A75194"/>
    <w:p w:rsidR="00A75194" w:rsidRDefault="00A75194" w:rsidP="00A75194">
      <w:bookmarkStart w:id="0" w:name="Prestations"/>
      <w:bookmarkEnd w:id="0"/>
      <w:r>
        <w:t xml:space="preserve">A déduire ancienne concession qui a fait l’objet de rétrocession (courrier du 28-02-20) </w:t>
      </w:r>
    </w:p>
    <w:p w:rsidR="00A75194" w:rsidRDefault="00A75194" w:rsidP="00A75194"/>
    <w:p w:rsidR="00A75194" w:rsidRDefault="00A75194" w:rsidP="00A75194">
      <w:pPr>
        <w:pStyle w:val="Paragraphedeliste"/>
        <w:numPr>
          <w:ilvl w:val="0"/>
          <w:numId w:val="1"/>
        </w:numPr>
      </w:pPr>
      <w:r>
        <w:t>27,44 €</w:t>
      </w:r>
    </w:p>
    <w:p w:rsidR="00A75194" w:rsidRDefault="00A75194" w:rsidP="00A75194"/>
    <w:p w:rsidR="00A75194" w:rsidRDefault="00A75194" w:rsidP="00A75194"/>
    <w:p w:rsidR="00A75194" w:rsidRDefault="00A75194" w:rsidP="00A75194">
      <w:r>
        <w:t>En foi de quoi, il sera versé à la Caisse municipale la somme de : 97,56 €</w:t>
      </w:r>
    </w:p>
    <w:p w:rsidR="00A75194" w:rsidRDefault="00A75194" w:rsidP="00A75194"/>
    <w:p w:rsidR="00A75194" w:rsidRDefault="00A75194" w:rsidP="00A75194">
      <w:bookmarkStart w:id="1" w:name="MontantEnLettres"/>
      <w:bookmarkEnd w:id="1"/>
    </w:p>
    <w:p w:rsidR="00A75194" w:rsidRDefault="00A75194" w:rsidP="00A75194">
      <w:pPr>
        <w:outlineLvl w:val="0"/>
      </w:pPr>
    </w:p>
    <w:p w:rsidR="00A75194" w:rsidRDefault="00A75194" w:rsidP="00A75194"/>
    <w:p w:rsidR="00A75194" w:rsidRDefault="00A75194" w:rsidP="00A75194"/>
    <w:p w:rsidR="00A75194" w:rsidRDefault="00A75194" w:rsidP="00A75194"/>
    <w:p w:rsidR="00A75194" w:rsidRDefault="00A75194" w:rsidP="00A75194">
      <w:pPr>
        <w:ind w:right="1106"/>
        <w:jc w:val="right"/>
      </w:pPr>
      <w:r>
        <w:t>Fait à AUSSAC-VADALLE,</w:t>
      </w:r>
    </w:p>
    <w:p w:rsidR="00A75194" w:rsidRDefault="00A75194" w:rsidP="00A75194">
      <w:pPr>
        <w:ind w:right="1106"/>
        <w:jc w:val="right"/>
      </w:pPr>
    </w:p>
    <w:p w:rsidR="00A75194" w:rsidRDefault="00A75194" w:rsidP="00A75194">
      <w:pPr>
        <w:ind w:right="1106"/>
        <w:jc w:val="right"/>
      </w:pPr>
      <w:r>
        <w:t xml:space="preserve">Le </w:t>
      </w:r>
      <w:fldSimple w:instr=" TIME \@ &quot;dddd d MMMM yyyy&quot; ">
        <w:r>
          <w:rPr>
            <w:noProof/>
          </w:rPr>
          <w:t>jeudi 12 mars 2020</w:t>
        </w:r>
      </w:fldSimple>
      <w:r>
        <w:t>,</w:t>
      </w:r>
    </w:p>
    <w:p w:rsidR="00A75194" w:rsidRDefault="00A75194" w:rsidP="00A75194">
      <w:pPr>
        <w:ind w:right="1106"/>
        <w:jc w:val="right"/>
      </w:pPr>
    </w:p>
    <w:p w:rsidR="00A75194" w:rsidRDefault="00A75194" w:rsidP="00A75194">
      <w:pPr>
        <w:ind w:right="1106"/>
        <w:jc w:val="right"/>
        <w:rPr>
          <w:sz w:val="24"/>
        </w:rPr>
      </w:pPr>
      <w:r>
        <w:t xml:space="preserve">Signature </w:t>
      </w:r>
    </w:p>
    <w:p w:rsidR="00A75194" w:rsidRDefault="00A75194" w:rsidP="00A75194">
      <w:pPr>
        <w:rPr>
          <w:sz w:val="24"/>
        </w:rPr>
      </w:pPr>
    </w:p>
    <w:p w:rsidR="00A75194" w:rsidRDefault="00A75194" w:rsidP="00A75194">
      <w:pPr>
        <w:jc w:val="right"/>
        <w:rPr>
          <w:sz w:val="24"/>
        </w:rPr>
      </w:pPr>
    </w:p>
    <w:p w:rsidR="00A75194" w:rsidRDefault="00A75194" w:rsidP="00A75194">
      <w:pPr>
        <w:jc w:val="right"/>
        <w:rPr>
          <w:sz w:val="24"/>
        </w:rPr>
      </w:pPr>
    </w:p>
    <w:p w:rsidR="00A75194" w:rsidRDefault="00A75194" w:rsidP="00A75194">
      <w:pPr>
        <w:jc w:val="right"/>
        <w:rPr>
          <w:sz w:val="24"/>
        </w:rPr>
      </w:pPr>
    </w:p>
    <w:p w:rsidR="00A75194" w:rsidRDefault="00A75194" w:rsidP="00A75194">
      <w:pPr>
        <w:pStyle w:val="Corpsdetexte"/>
        <w:rPr>
          <w:rFonts w:ascii="Times New Roman" w:hAnsi="Times New Roman"/>
        </w:rPr>
      </w:pPr>
    </w:p>
    <w:p w:rsidR="00A75194" w:rsidRDefault="00A75194" w:rsidP="00A75194">
      <w:pPr>
        <w:pStyle w:val="Corpsdetexte"/>
        <w:rPr>
          <w:rFonts w:ascii="Times New Roman" w:hAnsi="Times New Roman"/>
        </w:rPr>
      </w:pPr>
    </w:p>
    <w:p w:rsidR="00A75194" w:rsidRDefault="00A75194" w:rsidP="00A75194">
      <w:pPr>
        <w:pStyle w:val="Corpsdetexte"/>
        <w:rPr>
          <w:rFonts w:ascii="Times New Roman" w:hAnsi="Times New Roman"/>
        </w:rPr>
      </w:pPr>
    </w:p>
    <w:p w:rsidR="00A75194" w:rsidRDefault="00A75194" w:rsidP="00A75194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A75194" w:rsidRDefault="00A75194" w:rsidP="00A75194"/>
    <w:p w:rsidR="00A75194" w:rsidRDefault="00A75194" w:rsidP="00A75194"/>
    <w:p w:rsidR="00390AB1" w:rsidRDefault="00390AB1"/>
    <w:sectPr w:rsidR="00390AB1" w:rsidSect="003B1B28">
      <w:headerReference w:type="default" r:id="rId6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A75194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</w:instrText>
    </w:r>
    <w:r>
      <w:instrText xml:space="preserve">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514C7"/>
    <w:multiLevelType w:val="hybridMultilevel"/>
    <w:tmpl w:val="4F805A3C"/>
    <w:lvl w:ilvl="0" w:tplc="BB16B4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A75194"/>
    <w:rsid w:val="00390AB1"/>
    <w:rsid w:val="00A7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94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A75194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75194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51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7519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A75194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75194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A7519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5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2020-03-12T13:13:00Z</cp:lastPrinted>
  <dcterms:created xsi:type="dcterms:W3CDTF">2020-03-12T13:06:00Z</dcterms:created>
  <dcterms:modified xsi:type="dcterms:W3CDTF">2020-03-12T13:14:00Z</dcterms:modified>
</cp:coreProperties>
</file>