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28" w:rsidRPr="00542F40" w:rsidRDefault="008A7728" w:rsidP="004161ED">
      <w:pPr>
        <w:shd w:val="clear" w:color="auto" w:fill="FFFFFF"/>
        <w:spacing w:before="75" w:after="107" w:line="240" w:lineRule="auto"/>
        <w:ind w:left="-1276" w:right="-425" w:firstLine="283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542F40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Résumé champ application des procédures d’urbanisme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(hors SPR site classé)</w:t>
      </w:r>
    </w:p>
    <w:p w:rsidR="008A7728" w:rsidRPr="00F21054" w:rsidRDefault="008A7728" w:rsidP="004A4BC4">
      <w:pPr>
        <w:shd w:val="clear" w:color="auto" w:fill="FFFFFF"/>
        <w:spacing w:before="75" w:after="107" w:line="240" w:lineRule="auto"/>
        <w:ind w:left="-709"/>
        <w:outlineLvl w:val="3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fr-FR"/>
        </w:rPr>
      </w:pPr>
    </w:p>
    <w:p w:rsidR="008A7728" w:rsidRPr="008D4C93" w:rsidRDefault="008A7728" w:rsidP="004A4BC4">
      <w:pPr>
        <w:shd w:val="clear" w:color="auto" w:fill="FFFFFF"/>
        <w:spacing w:before="75" w:after="107" w:line="240" w:lineRule="auto"/>
        <w:ind w:left="-709"/>
        <w:outlineLvl w:val="3"/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</w:pPr>
      <w:r w:rsidRPr="008D4C93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Travaux créant une nouvelle construction</w:t>
      </w:r>
    </w:p>
    <w:p w:rsidR="008A7728" w:rsidRPr="001D3D84" w:rsidRDefault="008A7728" w:rsidP="004A4BC4">
      <w:pPr>
        <w:shd w:val="clear" w:color="auto" w:fill="FFFFFF"/>
        <w:spacing w:after="107" w:line="240" w:lineRule="auto"/>
        <w:ind w:left="-709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1D3D84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Les constructions nouvelles sont celles indépendantes de tout bâtiment existant</w:t>
      </w:r>
      <w:proofErr w:type="gramStart"/>
      <w:r w:rsidRPr="001D3D84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.</w:t>
      </w:r>
      <w:r>
        <w:rPr>
          <w:rFonts w:ascii="Arial" w:eastAsia="Times New Roman" w:hAnsi="Arial" w:cs="Arial"/>
          <w:color w:val="000000"/>
          <w:sz w:val="16"/>
          <w:szCs w:val="16"/>
          <w:lang w:eastAsia="fr-FR"/>
        </w:rPr>
        <w:t>.</w:t>
      </w:r>
      <w:proofErr w:type="gramEnd"/>
      <w:r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16"/>
          <w:szCs w:val="16"/>
          <w:lang w:eastAsia="fr-FR"/>
        </w:rPr>
        <w:t>si</w:t>
      </w:r>
      <w:proofErr w:type="gramEnd"/>
      <w:r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 hauteur &lt; ou =12m</w:t>
      </w:r>
    </w:p>
    <w:p w:rsidR="008A7728" w:rsidRPr="001D3D84" w:rsidRDefault="008A7728" w:rsidP="004A4BC4">
      <w:pPr>
        <w:shd w:val="clear" w:color="auto" w:fill="FFFFFF"/>
        <w:spacing w:after="107" w:line="240" w:lineRule="auto"/>
        <w:ind w:left="-709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1D3D84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De 0 à 5m² (abri de jardin) et piscine de moins de 10m²  = RIEN</w:t>
      </w:r>
    </w:p>
    <w:p w:rsidR="008A7728" w:rsidRPr="001D3D84" w:rsidRDefault="008A7728" w:rsidP="004A4BC4">
      <w:pPr>
        <w:shd w:val="clear" w:color="auto" w:fill="FFFFFF"/>
        <w:spacing w:after="107" w:line="240" w:lineRule="auto"/>
        <w:ind w:left="-709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1D3D84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De 5 à 20m² de plancher ou d’emprise au sol    = DECLARATION PREALABLE</w:t>
      </w:r>
    </w:p>
    <w:p w:rsidR="008A7728" w:rsidRPr="001D3D84" w:rsidRDefault="008A7728" w:rsidP="004A4BC4">
      <w:pPr>
        <w:shd w:val="clear" w:color="auto" w:fill="FFFFFF"/>
        <w:spacing w:after="107" w:line="240" w:lineRule="auto"/>
        <w:ind w:left="-709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1D3D84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A partir de 20m² de plancher ou d’emprise au sol = PERMIS DE CONSTRUIRE  </w:t>
      </w:r>
    </w:p>
    <w:p w:rsidR="008A7728" w:rsidRPr="008D4C93" w:rsidRDefault="008A7728" w:rsidP="004A4BC4">
      <w:pPr>
        <w:spacing w:after="0" w:line="240" w:lineRule="auto"/>
        <w:ind w:left="-709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fr-FR"/>
        </w:rPr>
        <w:t>.</w:t>
      </w:r>
    </w:p>
    <w:p w:rsidR="008A7728" w:rsidRPr="008D4C93" w:rsidRDefault="008A7728" w:rsidP="004A4BC4">
      <w:pPr>
        <w:shd w:val="clear" w:color="auto" w:fill="FFFFFF"/>
        <w:spacing w:before="75" w:after="107" w:line="240" w:lineRule="auto"/>
        <w:ind w:left="-709"/>
        <w:outlineLvl w:val="3"/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</w:pPr>
      <w:r w:rsidRPr="008D4C93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Travaux sur une construction existante</w:t>
      </w:r>
    </w:p>
    <w:p w:rsidR="008A7728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</w:p>
    <w:p w:rsidR="008A7728" w:rsidRPr="00444B38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000000"/>
          <w:sz w:val="14"/>
          <w:szCs w:val="14"/>
          <w:lang w:eastAsia="fr-FR"/>
        </w:rPr>
      </w:pPr>
      <w:r w:rsidRPr="00444B38">
        <w:rPr>
          <w:rFonts w:ascii="Arial" w:eastAsia="Times New Roman" w:hAnsi="Arial" w:cs="Arial"/>
          <w:b/>
          <w:color w:val="000000"/>
          <w:sz w:val="14"/>
          <w:szCs w:val="14"/>
          <w:lang w:eastAsia="fr-FR"/>
        </w:rPr>
        <w:t>AGRANDISSEMENT :</w:t>
      </w:r>
    </w:p>
    <w:p w:rsidR="008A7728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0000"/>
          <w:sz w:val="14"/>
          <w:szCs w:val="14"/>
          <w:lang w:eastAsia="fr-FR"/>
        </w:rPr>
      </w:pPr>
    </w:p>
    <w:p w:rsidR="008A7728" w:rsidRPr="001D3D84" w:rsidRDefault="008A7728" w:rsidP="004A4BC4">
      <w:pPr>
        <w:pStyle w:val="NormalWeb"/>
        <w:shd w:val="clear" w:color="auto" w:fill="FFFFFF"/>
        <w:spacing w:before="0" w:beforeAutospacing="0" w:after="107" w:afterAutospacing="0"/>
        <w:ind w:left="-709"/>
        <w:rPr>
          <w:rFonts w:ascii="Arial" w:hAnsi="Arial" w:cs="Arial"/>
          <w:sz w:val="16"/>
          <w:szCs w:val="16"/>
        </w:rPr>
      </w:pPr>
      <w:r w:rsidRPr="001D3D84">
        <w:rPr>
          <w:rFonts w:ascii="Arial" w:hAnsi="Arial" w:cs="Arial"/>
          <w:color w:val="000000"/>
          <w:sz w:val="16"/>
          <w:szCs w:val="16"/>
        </w:rPr>
        <w:t xml:space="preserve">De 0 à 20m² d’emprise au sol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D32036">
        <w:rPr>
          <w:rFonts w:ascii="Arial" w:hAnsi="Arial" w:cs="Arial"/>
          <w:color w:val="000000"/>
          <w:sz w:val="16"/>
          <w:szCs w:val="16"/>
        </w:rPr>
        <w:t>et</w:t>
      </w:r>
      <w:r>
        <w:rPr>
          <w:rFonts w:ascii="Arial" w:hAnsi="Arial" w:cs="Arial"/>
          <w:color w:val="000000"/>
          <w:sz w:val="16"/>
          <w:szCs w:val="16"/>
        </w:rPr>
        <w:t xml:space="preserve"> de  5</w:t>
      </w:r>
      <w:r w:rsidRPr="001D3D84">
        <w:rPr>
          <w:rFonts w:ascii="Arial" w:hAnsi="Arial" w:cs="Arial"/>
          <w:color w:val="000000"/>
          <w:sz w:val="16"/>
          <w:szCs w:val="16"/>
        </w:rPr>
        <w:t xml:space="preserve"> à 20m² de plancher  = DECLARATION PREALABLE</w:t>
      </w:r>
      <w:r w:rsidRPr="001D3D84">
        <w:rPr>
          <w:rFonts w:ascii="Arial" w:hAnsi="Arial" w:cs="Arial"/>
          <w:sz w:val="16"/>
          <w:szCs w:val="16"/>
        </w:rPr>
        <w:t xml:space="preserve"> </w:t>
      </w:r>
    </w:p>
    <w:p w:rsidR="008A7728" w:rsidRPr="001D3D84" w:rsidRDefault="008A7728" w:rsidP="004A4BC4">
      <w:pPr>
        <w:pStyle w:val="NormalWeb"/>
        <w:shd w:val="clear" w:color="auto" w:fill="FFFFFF"/>
        <w:spacing w:before="0" w:beforeAutospacing="0" w:after="107" w:afterAutospacing="0"/>
        <w:ind w:left="-709"/>
        <w:rPr>
          <w:rFonts w:ascii="Arial" w:hAnsi="Arial" w:cs="Arial"/>
          <w:sz w:val="16"/>
          <w:szCs w:val="16"/>
        </w:rPr>
      </w:pPr>
      <w:r w:rsidRPr="001D3D84">
        <w:rPr>
          <w:rFonts w:ascii="Arial" w:hAnsi="Arial" w:cs="Arial"/>
          <w:sz w:val="16"/>
          <w:szCs w:val="16"/>
        </w:rPr>
        <w:t xml:space="preserve">De 20m² à 40m² en zone « U » d’un POS/PLU   = DECLARATION PREALABLE  </w:t>
      </w:r>
    </w:p>
    <w:p w:rsidR="008A7728" w:rsidRDefault="008A7728" w:rsidP="00AA6B39">
      <w:pPr>
        <w:pStyle w:val="NormalWeb"/>
        <w:shd w:val="clear" w:color="auto" w:fill="FFFFFF"/>
        <w:spacing w:before="0" w:beforeAutospacing="0" w:after="107" w:afterAutospacing="0"/>
        <w:ind w:left="-709" w:right="-283"/>
        <w:rPr>
          <w:rFonts w:ascii="Arial" w:hAnsi="Arial" w:cs="Arial"/>
          <w:sz w:val="16"/>
          <w:szCs w:val="16"/>
        </w:rPr>
      </w:pPr>
      <w:r w:rsidRPr="001D3D84">
        <w:rPr>
          <w:rFonts w:ascii="Arial" w:hAnsi="Arial" w:cs="Arial"/>
          <w:sz w:val="16"/>
          <w:szCs w:val="16"/>
        </w:rPr>
        <w:t xml:space="preserve">Cette hausse du seuil à 40 m² ne s'applique pas si les travaux ajoutant entre 20 et 40 m² de surface, portent la surface de la construction initiale </w:t>
      </w:r>
      <w:r>
        <w:rPr>
          <w:rFonts w:ascii="Arial" w:hAnsi="Arial" w:cs="Arial"/>
          <w:sz w:val="16"/>
          <w:szCs w:val="16"/>
        </w:rPr>
        <w:t xml:space="preserve">+ projet </w:t>
      </w:r>
      <w:r w:rsidRPr="001D3D84">
        <w:rPr>
          <w:rFonts w:ascii="Arial" w:hAnsi="Arial" w:cs="Arial"/>
          <w:sz w:val="16"/>
          <w:szCs w:val="16"/>
        </w:rPr>
        <w:t>à plus de 1</w:t>
      </w:r>
      <w:r>
        <w:rPr>
          <w:rFonts w:ascii="Arial" w:hAnsi="Arial" w:cs="Arial"/>
          <w:sz w:val="16"/>
          <w:szCs w:val="16"/>
        </w:rPr>
        <w:t>5</w:t>
      </w:r>
      <w:r w:rsidRPr="001D3D84">
        <w:rPr>
          <w:rFonts w:ascii="Arial" w:hAnsi="Arial" w:cs="Arial"/>
          <w:sz w:val="16"/>
          <w:szCs w:val="16"/>
        </w:rPr>
        <w:t>0 m². Dans ce cas là, un</w:t>
      </w:r>
      <w:r w:rsidRPr="001D3D84">
        <w:rPr>
          <w:rStyle w:val="apple-converted-space"/>
          <w:rFonts w:ascii="Arial" w:hAnsi="Arial" w:cs="Arial"/>
          <w:sz w:val="16"/>
          <w:szCs w:val="16"/>
        </w:rPr>
        <w:t xml:space="preserve"> </w:t>
      </w:r>
      <w:hyperlink r:id="rId5" w:history="1">
        <w:r w:rsidRPr="001D3D84">
          <w:rPr>
            <w:rStyle w:val="Lienhypertexte"/>
            <w:rFonts w:ascii="Arial" w:hAnsi="Arial" w:cs="Arial"/>
            <w:sz w:val="16"/>
            <w:szCs w:val="16"/>
          </w:rPr>
          <w:t>permis de construire</w:t>
        </w:r>
      </w:hyperlink>
      <w:r w:rsidRPr="001D3D84">
        <w:rPr>
          <w:rStyle w:val="apple-converted-space"/>
          <w:rFonts w:ascii="Arial" w:hAnsi="Arial" w:cs="Arial"/>
          <w:sz w:val="16"/>
          <w:szCs w:val="16"/>
        </w:rPr>
        <w:t xml:space="preserve"> </w:t>
      </w:r>
      <w:r w:rsidRPr="001D3D84">
        <w:rPr>
          <w:rFonts w:ascii="Arial" w:hAnsi="Arial" w:cs="Arial"/>
          <w:sz w:val="16"/>
          <w:szCs w:val="16"/>
        </w:rPr>
        <w:t>est alors nécessaire</w:t>
      </w:r>
      <w:proofErr w:type="gramStart"/>
      <w:r w:rsidRPr="001D3D84">
        <w:rPr>
          <w:rFonts w:ascii="Arial" w:hAnsi="Arial" w:cs="Arial"/>
          <w:sz w:val="16"/>
          <w:szCs w:val="16"/>
        </w:rPr>
        <w:t>.</w:t>
      </w:r>
      <w:r w:rsidR="00AA6B39">
        <w:rPr>
          <w:rFonts w:ascii="Arial" w:hAnsi="Arial" w:cs="Arial"/>
          <w:sz w:val="16"/>
          <w:szCs w:val="16"/>
        </w:rPr>
        <w:t>(</w:t>
      </w:r>
      <w:proofErr w:type="gramEnd"/>
      <w:r w:rsidR="00AA6B39">
        <w:rPr>
          <w:rFonts w:ascii="Arial" w:hAnsi="Arial" w:cs="Arial"/>
          <w:sz w:val="16"/>
          <w:szCs w:val="16"/>
        </w:rPr>
        <w:t xml:space="preserve"> mais si existant déjà &gt;150 m² alors de 20à40 DP)</w:t>
      </w:r>
    </w:p>
    <w:p w:rsidR="00AA6B39" w:rsidRPr="001D3D84" w:rsidRDefault="00AA6B39" w:rsidP="004A4BC4">
      <w:pPr>
        <w:pStyle w:val="NormalWeb"/>
        <w:shd w:val="clear" w:color="auto" w:fill="FFFFFF"/>
        <w:spacing w:before="0" w:beforeAutospacing="0" w:after="107" w:afterAutospacing="0"/>
        <w:ind w:left="-709"/>
        <w:rPr>
          <w:rFonts w:ascii="Arial" w:hAnsi="Arial" w:cs="Arial"/>
          <w:sz w:val="16"/>
          <w:szCs w:val="16"/>
        </w:rPr>
      </w:pPr>
    </w:p>
    <w:p w:rsidR="008A7728" w:rsidRPr="001D3D84" w:rsidRDefault="008A7728" w:rsidP="004A4BC4">
      <w:pPr>
        <w:shd w:val="clear" w:color="auto" w:fill="FFFFFF"/>
        <w:spacing w:after="107" w:line="240" w:lineRule="auto"/>
        <w:ind w:left="-709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1D3D84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De 20m² à 40m² hors zone « U » d’un POS/PLU= PERMIS DECONSTRUIRE</w:t>
      </w:r>
    </w:p>
    <w:p w:rsidR="008A7728" w:rsidRPr="001D3D84" w:rsidRDefault="008A7728" w:rsidP="004A4BC4">
      <w:pPr>
        <w:shd w:val="clear" w:color="auto" w:fill="FFFFFF"/>
        <w:spacing w:after="107" w:line="240" w:lineRule="auto"/>
        <w:ind w:left="-709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1D3D84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A partir de 40m² ……………………………………= PERMIS DE CONSTRUIRE</w:t>
      </w:r>
    </w:p>
    <w:p w:rsidR="008A7728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000000"/>
          <w:sz w:val="14"/>
          <w:szCs w:val="14"/>
          <w:lang w:eastAsia="fr-FR"/>
        </w:rPr>
      </w:pPr>
      <w:r w:rsidRPr="004E1CF6">
        <w:rPr>
          <w:rFonts w:ascii="Arial" w:eastAsia="Times New Roman" w:hAnsi="Arial" w:cs="Arial"/>
          <w:b/>
          <w:color w:val="000000"/>
          <w:sz w:val="14"/>
          <w:szCs w:val="14"/>
          <w:lang w:eastAsia="fr-FR"/>
        </w:rPr>
        <w:t>CHANGEMENT DE DESTINATION :</w:t>
      </w:r>
    </w:p>
    <w:p w:rsidR="008A7728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000000"/>
          <w:sz w:val="14"/>
          <w:szCs w:val="14"/>
          <w:lang w:eastAsia="fr-FR"/>
        </w:rPr>
      </w:pPr>
    </w:p>
    <w:p w:rsidR="008A7728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000000"/>
          <w:sz w:val="14"/>
          <w:szCs w:val="14"/>
          <w:lang w:eastAsia="fr-FR"/>
        </w:rPr>
      </w:pPr>
      <w:r>
        <w:rPr>
          <w:rFonts w:ascii="Arial" w:eastAsia="Times New Roman" w:hAnsi="Arial" w:cs="Arial"/>
          <w:b/>
          <w:color w:val="000000"/>
          <w:sz w:val="14"/>
          <w:szCs w:val="14"/>
          <w:lang w:eastAsia="fr-FR"/>
        </w:rPr>
        <w:t>Entre : Logement- commerce-hotel-bureaux-industrie-artisanat-entrepôt-agricole-équipement public</w:t>
      </w:r>
    </w:p>
    <w:p w:rsidR="008A7728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000000"/>
          <w:sz w:val="14"/>
          <w:szCs w:val="14"/>
          <w:lang w:eastAsia="fr-FR"/>
        </w:rPr>
      </w:pPr>
    </w:p>
    <w:p w:rsidR="008A7728" w:rsidRPr="007D4E9F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D4E9F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A/ PLU ANCIEN =&gt; 9 DESTINATIONS</w:t>
      </w:r>
    </w:p>
    <w:p w:rsidR="008A7728" w:rsidRPr="007D4E9F" w:rsidRDefault="008A7728" w:rsidP="004A4BC4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D4E9F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On change entre les 9 destinations</w:t>
      </w:r>
      <w:r w:rsidR="004161ED" w:rsidRPr="004161ED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 </w:t>
      </w:r>
      <w:r w:rsidR="004161ED" w:rsidRPr="007D4E9F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par DP ou PC  si </w:t>
      </w:r>
      <w:proofErr w:type="spellStart"/>
      <w:r w:rsidR="004161ED" w:rsidRPr="007D4E9F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modif</w:t>
      </w:r>
      <w:proofErr w:type="spellEnd"/>
      <w:r w:rsidR="004161ED" w:rsidRPr="007D4E9F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 structure porteuse ou façade</w:t>
      </w:r>
    </w:p>
    <w:p w:rsidR="008A7728" w:rsidRPr="007D4E9F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D4E9F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B/ PLU ALURISE</w:t>
      </w:r>
    </w:p>
    <w:p w:rsidR="008A7728" w:rsidRPr="007D4E9F" w:rsidRDefault="008A7728" w:rsidP="004A4BC4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D4E9F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5 DESTINATIONS et 20 SOUS DESTINATIONS</w:t>
      </w:r>
    </w:p>
    <w:p w:rsidR="008A7728" w:rsidRPr="007D4E9F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D4E9F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1/ si </w:t>
      </w:r>
      <w:proofErr w:type="spellStart"/>
      <w:r w:rsidRPr="007D4E9F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modif</w:t>
      </w:r>
      <w:proofErr w:type="spellEnd"/>
      <w:r w:rsidRPr="007D4E9F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 structure porteuse ou façade =&gt;  PC</w:t>
      </w:r>
    </w:p>
    <w:p w:rsidR="008A7728" w:rsidRPr="007D4E9F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D4E9F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2/ si ni </w:t>
      </w:r>
      <w:proofErr w:type="spellStart"/>
      <w:r w:rsidRPr="007D4E9F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modif</w:t>
      </w:r>
      <w:proofErr w:type="spellEnd"/>
      <w:r w:rsidRPr="007D4E9F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 structure porteuse ni façade. =&gt; 2 cas</w:t>
      </w:r>
    </w:p>
    <w:p w:rsidR="008A7728" w:rsidRPr="007D4E9F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D4E9F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* changement entre les 5 destinations =&gt;  DP  cf. R 421-17 b qui renvoi au R 151-27</w:t>
      </w:r>
    </w:p>
    <w:p w:rsidR="008A7728" w:rsidRPr="007D4E9F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7D4E9F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* changement entre les sous destinations d’une même destination  =&gt; pas de dossier </w:t>
      </w:r>
    </w:p>
    <w:p w:rsidR="008A7728" w:rsidRPr="001D3D84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:rsidR="008A7728" w:rsidRPr="001D3D84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000000"/>
          <w:sz w:val="16"/>
          <w:szCs w:val="16"/>
          <w:lang w:eastAsia="fr-FR"/>
        </w:rPr>
      </w:pPr>
      <w:r w:rsidRPr="001D3D84">
        <w:rPr>
          <w:rFonts w:ascii="Arial" w:eastAsia="Times New Roman" w:hAnsi="Arial" w:cs="Arial"/>
          <w:b/>
          <w:color w:val="000000"/>
          <w:sz w:val="16"/>
          <w:szCs w:val="16"/>
          <w:lang w:eastAsia="fr-FR"/>
        </w:rPr>
        <w:t>MODIFICATION DE FACADE</w:t>
      </w:r>
    </w:p>
    <w:p w:rsidR="008A7728" w:rsidRPr="004E1CF6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b/>
          <w:color w:val="000000"/>
          <w:sz w:val="14"/>
          <w:szCs w:val="14"/>
          <w:lang w:eastAsia="fr-FR"/>
        </w:rPr>
      </w:pPr>
    </w:p>
    <w:p w:rsidR="008A7728" w:rsidRPr="001D3D84" w:rsidRDefault="008A7728" w:rsidP="004A4BC4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1D3D84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Si que ca = DECLARATION PREALABLE</w:t>
      </w:r>
    </w:p>
    <w:p w:rsidR="008A7728" w:rsidRPr="00FA1DB4" w:rsidRDefault="008A7728" w:rsidP="004A4BC4">
      <w:pPr>
        <w:spacing w:after="107" w:line="240" w:lineRule="auto"/>
        <w:ind w:left="-709"/>
        <w:rPr>
          <w:rFonts w:ascii="Arial" w:eastAsia="Times New Roman" w:hAnsi="Arial" w:cs="Arial"/>
          <w:b/>
          <w:color w:val="000000"/>
          <w:sz w:val="14"/>
          <w:szCs w:val="14"/>
          <w:lang w:eastAsia="fr-FR"/>
        </w:rPr>
      </w:pPr>
      <w:r w:rsidRPr="00FA1DB4">
        <w:rPr>
          <w:rFonts w:ascii="Arial" w:eastAsia="Times New Roman" w:hAnsi="Arial" w:cs="Arial"/>
          <w:b/>
          <w:color w:val="000000"/>
          <w:sz w:val="14"/>
          <w:szCs w:val="14"/>
          <w:lang w:eastAsia="fr-FR"/>
        </w:rPr>
        <w:t>.</w:t>
      </w:r>
    </w:p>
    <w:p w:rsidR="008A7728" w:rsidRPr="00FA1DB4" w:rsidRDefault="008A7728" w:rsidP="004A4BC4">
      <w:pPr>
        <w:pStyle w:val="NormalWeb"/>
        <w:spacing w:before="0" w:beforeAutospacing="0" w:after="107" w:afterAutospacing="0"/>
        <w:ind w:left="-709"/>
        <w:rPr>
          <w:rFonts w:ascii="Arial" w:hAnsi="Arial" w:cs="Arial"/>
          <w:b/>
          <w:color w:val="000000"/>
          <w:sz w:val="14"/>
          <w:szCs w:val="14"/>
        </w:rPr>
      </w:pPr>
      <w:r w:rsidRPr="00FA1DB4">
        <w:rPr>
          <w:rFonts w:ascii="Arial" w:hAnsi="Arial" w:cs="Arial"/>
          <w:b/>
          <w:color w:val="000000"/>
          <w:sz w:val="14"/>
          <w:szCs w:val="14"/>
        </w:rPr>
        <w:t>RAVALEMENT</w:t>
      </w:r>
      <w:proofErr w:type="gramStart"/>
      <w:r w:rsidRPr="00FA1DB4">
        <w:rPr>
          <w:rFonts w:ascii="Arial" w:hAnsi="Arial" w:cs="Arial"/>
          <w:b/>
          <w:color w:val="000000"/>
          <w:sz w:val="14"/>
          <w:szCs w:val="14"/>
        </w:rPr>
        <w:t>.</w:t>
      </w:r>
      <w:r>
        <w:rPr>
          <w:rFonts w:ascii="Arial" w:hAnsi="Arial" w:cs="Arial"/>
          <w:b/>
          <w:color w:val="000000"/>
          <w:sz w:val="14"/>
          <w:szCs w:val="14"/>
        </w:rPr>
        <w:t>/</w:t>
      </w:r>
      <w:proofErr w:type="gramEnd"/>
      <w:r>
        <w:rPr>
          <w:rFonts w:ascii="Arial" w:hAnsi="Arial" w:cs="Arial"/>
          <w:b/>
          <w:color w:val="000000"/>
          <w:sz w:val="14"/>
          <w:szCs w:val="14"/>
        </w:rPr>
        <w:t xml:space="preserve"> CLOTURE</w:t>
      </w:r>
      <w:r w:rsidR="004161ED">
        <w:rPr>
          <w:rFonts w:ascii="Arial" w:hAnsi="Arial" w:cs="Arial"/>
          <w:b/>
          <w:color w:val="000000"/>
          <w:sz w:val="14"/>
          <w:szCs w:val="14"/>
        </w:rPr>
        <w:t xml:space="preserve"> / (PERMIS DE DEMOLIR même critère : abords MH ou </w:t>
      </w:r>
      <w:proofErr w:type="spellStart"/>
      <w:r w:rsidR="004161ED">
        <w:rPr>
          <w:rFonts w:ascii="Arial" w:hAnsi="Arial" w:cs="Arial"/>
          <w:b/>
          <w:color w:val="000000"/>
          <w:sz w:val="14"/>
          <w:szCs w:val="14"/>
        </w:rPr>
        <w:t>delib</w:t>
      </w:r>
      <w:proofErr w:type="spellEnd"/>
      <w:r w:rsidR="004161ED">
        <w:rPr>
          <w:rFonts w:ascii="Arial" w:hAnsi="Arial" w:cs="Arial"/>
          <w:b/>
          <w:color w:val="000000"/>
          <w:sz w:val="14"/>
          <w:szCs w:val="14"/>
        </w:rPr>
        <w:t>)</w:t>
      </w:r>
    </w:p>
    <w:p w:rsidR="008A7728" w:rsidRPr="001D3D84" w:rsidRDefault="00AA6B39" w:rsidP="004A4BC4">
      <w:pPr>
        <w:pStyle w:val="NormalWeb"/>
        <w:shd w:val="clear" w:color="auto" w:fill="FFFFFF"/>
        <w:spacing w:before="0" w:beforeAutospacing="0" w:after="107" w:afterAutospacing="0"/>
        <w:ind w:left="-709"/>
        <w:rPr>
          <w:rFonts w:ascii="Arial" w:hAnsi="Arial" w:cs="Arial"/>
          <w:color w:val="000000"/>
          <w:sz w:val="16"/>
          <w:szCs w:val="16"/>
        </w:rPr>
      </w:pPr>
      <w:r w:rsidRPr="001D3D84">
        <w:rPr>
          <w:rFonts w:ascii="Arial" w:hAnsi="Arial" w:cs="Arial"/>
          <w:color w:val="000000"/>
          <w:sz w:val="16"/>
          <w:szCs w:val="16"/>
        </w:rPr>
        <w:t>Déclaration</w:t>
      </w:r>
      <w:r w:rsidR="008A7728" w:rsidRPr="001D3D84">
        <w:rPr>
          <w:rFonts w:ascii="Arial" w:hAnsi="Arial" w:cs="Arial"/>
          <w:color w:val="000000"/>
          <w:sz w:val="16"/>
          <w:szCs w:val="16"/>
        </w:rPr>
        <w:t xml:space="preserve"> préalable s'ils se situent : - Dans un espace protégé comme les abords d'un monument historique,</w:t>
      </w:r>
    </w:p>
    <w:p w:rsidR="008A7728" w:rsidRPr="00F21054" w:rsidRDefault="008A7728" w:rsidP="004A4BC4">
      <w:pPr>
        <w:pStyle w:val="NormalWeb"/>
        <w:spacing w:before="0" w:beforeAutospacing="0" w:after="107" w:afterAutospacing="0"/>
        <w:ind w:left="-709"/>
        <w:rPr>
          <w:rFonts w:ascii="Arial" w:hAnsi="Arial" w:cs="Arial"/>
          <w:color w:val="000000"/>
          <w:sz w:val="16"/>
          <w:szCs w:val="16"/>
        </w:rPr>
      </w:pPr>
      <w:r w:rsidRPr="001D3D84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- Dans une commune où le </w:t>
      </w:r>
      <w:r>
        <w:rPr>
          <w:rFonts w:ascii="Arial" w:hAnsi="Arial" w:cs="Arial"/>
          <w:color w:val="000000"/>
          <w:sz w:val="16"/>
          <w:szCs w:val="16"/>
        </w:rPr>
        <w:t>co</w:t>
      </w:r>
      <w:r w:rsidRPr="001D3D84">
        <w:rPr>
          <w:rFonts w:ascii="Arial" w:hAnsi="Arial" w:cs="Arial"/>
          <w:color w:val="000000"/>
          <w:sz w:val="16"/>
          <w:szCs w:val="16"/>
        </w:rPr>
        <w:t>nseil m</w:t>
      </w:r>
      <w:r>
        <w:rPr>
          <w:rFonts w:ascii="Arial" w:hAnsi="Arial" w:cs="Arial"/>
          <w:color w:val="000000"/>
          <w:sz w:val="16"/>
          <w:szCs w:val="16"/>
        </w:rPr>
        <w:t xml:space="preserve">unicipal a prit une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délib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insti</w:t>
      </w:r>
      <w:r w:rsidRPr="001D3D84">
        <w:rPr>
          <w:rFonts w:ascii="Arial" w:hAnsi="Arial" w:cs="Arial"/>
          <w:color w:val="000000"/>
          <w:sz w:val="16"/>
          <w:szCs w:val="16"/>
        </w:rPr>
        <w:t xml:space="preserve">tuant </w:t>
      </w:r>
      <w:proofErr w:type="spellStart"/>
      <w:r w:rsidRPr="001D3D84">
        <w:rPr>
          <w:rFonts w:ascii="Arial" w:hAnsi="Arial" w:cs="Arial"/>
          <w:color w:val="000000"/>
          <w:sz w:val="16"/>
          <w:szCs w:val="16"/>
        </w:rPr>
        <w:t>Decla</w:t>
      </w:r>
      <w:proofErr w:type="spellEnd"/>
      <w:r w:rsidRPr="001D3D84">
        <w:rPr>
          <w:rFonts w:ascii="Arial" w:hAnsi="Arial" w:cs="Arial"/>
          <w:color w:val="000000"/>
          <w:sz w:val="16"/>
          <w:szCs w:val="16"/>
        </w:rPr>
        <w:t xml:space="preserve"> Pré pour ces travaux </w:t>
      </w:r>
    </w:p>
    <w:p w:rsidR="008A7728" w:rsidRPr="00DE15B0" w:rsidRDefault="008A7728" w:rsidP="004A4BC4">
      <w:pPr>
        <w:ind w:left="-709"/>
        <w:rPr>
          <w:rFonts w:ascii="Arial" w:hAnsi="Arial" w:cs="Arial"/>
          <w:b/>
          <w:u w:val="single"/>
        </w:rPr>
      </w:pPr>
      <w:r w:rsidRPr="00DE15B0">
        <w:rPr>
          <w:rFonts w:ascii="Arial" w:hAnsi="Arial" w:cs="Arial"/>
          <w:b/>
          <w:u w:val="single"/>
        </w:rPr>
        <w:t xml:space="preserve">AMENAGEMENT </w:t>
      </w:r>
    </w:p>
    <w:p w:rsidR="008A7728" w:rsidRPr="001D3D84" w:rsidRDefault="008A7728" w:rsidP="004A4BC4">
      <w:pPr>
        <w:spacing w:line="240" w:lineRule="auto"/>
        <w:ind w:left="-709"/>
        <w:rPr>
          <w:rFonts w:ascii="Arial" w:hAnsi="Arial" w:cs="Arial"/>
          <w:b/>
          <w:sz w:val="16"/>
          <w:szCs w:val="16"/>
        </w:rPr>
      </w:pPr>
      <w:r w:rsidRPr="001D3D84">
        <w:rPr>
          <w:rFonts w:ascii="Arial" w:hAnsi="Arial" w:cs="Arial"/>
          <w:b/>
          <w:sz w:val="16"/>
          <w:szCs w:val="16"/>
        </w:rPr>
        <w:t>PARKING</w:t>
      </w:r>
      <w:r w:rsidR="004161ED">
        <w:rPr>
          <w:rFonts w:ascii="Arial" w:hAnsi="Arial" w:cs="Arial"/>
          <w:b/>
          <w:sz w:val="16"/>
          <w:szCs w:val="16"/>
        </w:rPr>
        <w:t xml:space="preserve"> OUVERT AU PUBLIC</w:t>
      </w:r>
    </w:p>
    <w:p w:rsidR="008A7728" w:rsidRPr="001D3D84" w:rsidRDefault="008A7728" w:rsidP="004A4BC4">
      <w:pPr>
        <w:spacing w:line="240" w:lineRule="auto"/>
        <w:ind w:left="-709"/>
        <w:rPr>
          <w:rFonts w:ascii="Arial" w:hAnsi="Arial" w:cs="Arial"/>
          <w:sz w:val="16"/>
          <w:szCs w:val="16"/>
        </w:rPr>
      </w:pPr>
      <w:r w:rsidRPr="001D3D84">
        <w:rPr>
          <w:rFonts w:ascii="Arial" w:hAnsi="Arial" w:cs="Arial"/>
          <w:sz w:val="16"/>
          <w:szCs w:val="16"/>
        </w:rPr>
        <w:t>De 0 à 9 places de PK = RIEN</w:t>
      </w:r>
    </w:p>
    <w:p w:rsidR="008A7728" w:rsidRPr="001D3D84" w:rsidRDefault="008A7728" w:rsidP="004A4BC4">
      <w:pPr>
        <w:spacing w:line="240" w:lineRule="auto"/>
        <w:ind w:left="-709"/>
        <w:rPr>
          <w:rFonts w:ascii="Arial" w:hAnsi="Arial" w:cs="Arial"/>
          <w:sz w:val="16"/>
          <w:szCs w:val="16"/>
        </w:rPr>
      </w:pPr>
      <w:r w:rsidRPr="001D3D84">
        <w:rPr>
          <w:rFonts w:ascii="Arial" w:hAnsi="Arial" w:cs="Arial"/>
          <w:sz w:val="16"/>
          <w:szCs w:val="16"/>
        </w:rPr>
        <w:t>De 10 à 49 places de PK= DECLARATION PREALABLE</w:t>
      </w:r>
    </w:p>
    <w:p w:rsidR="008A7728" w:rsidRPr="001D3D84" w:rsidRDefault="008A7728" w:rsidP="004A4BC4">
      <w:pPr>
        <w:spacing w:line="240" w:lineRule="auto"/>
        <w:ind w:left="-709"/>
        <w:rPr>
          <w:rFonts w:ascii="Arial" w:hAnsi="Arial" w:cs="Arial"/>
          <w:sz w:val="16"/>
          <w:szCs w:val="16"/>
        </w:rPr>
      </w:pPr>
      <w:r w:rsidRPr="001D3D84">
        <w:rPr>
          <w:rFonts w:ascii="Arial" w:hAnsi="Arial" w:cs="Arial"/>
          <w:sz w:val="16"/>
          <w:szCs w:val="16"/>
        </w:rPr>
        <w:t>A partir de 50 places de PK = PERMIS DE CONSTRUIRE</w:t>
      </w:r>
    </w:p>
    <w:p w:rsidR="008A7728" w:rsidRPr="001D3D84" w:rsidRDefault="008A7728" w:rsidP="004A4BC4">
      <w:pPr>
        <w:spacing w:line="240" w:lineRule="auto"/>
        <w:ind w:left="-709"/>
        <w:rPr>
          <w:rFonts w:ascii="Arial" w:hAnsi="Arial" w:cs="Arial"/>
          <w:b/>
          <w:sz w:val="16"/>
          <w:szCs w:val="16"/>
        </w:rPr>
      </w:pPr>
      <w:r w:rsidRPr="001D3D84">
        <w:rPr>
          <w:rFonts w:ascii="Arial" w:hAnsi="Arial" w:cs="Arial"/>
          <w:b/>
          <w:sz w:val="16"/>
          <w:szCs w:val="16"/>
        </w:rPr>
        <w:t>LOTISSEMENT</w:t>
      </w:r>
    </w:p>
    <w:p w:rsidR="008A7728" w:rsidRPr="001D3D84" w:rsidRDefault="008A7728" w:rsidP="004A4BC4">
      <w:pPr>
        <w:spacing w:line="240" w:lineRule="auto"/>
        <w:ind w:left="-709"/>
        <w:rPr>
          <w:rFonts w:ascii="Arial" w:hAnsi="Arial" w:cs="Arial"/>
          <w:sz w:val="16"/>
          <w:szCs w:val="16"/>
        </w:rPr>
      </w:pPr>
      <w:r w:rsidRPr="001D3D84">
        <w:rPr>
          <w:rFonts w:ascii="Arial" w:hAnsi="Arial" w:cs="Arial"/>
          <w:sz w:val="16"/>
          <w:szCs w:val="16"/>
        </w:rPr>
        <w:t>Pas d’équipement commun, pas de voie commune = DECLARATION PREALABLE</w:t>
      </w:r>
    </w:p>
    <w:p w:rsidR="008A7728" w:rsidRDefault="008A7728" w:rsidP="004A4BC4">
      <w:pPr>
        <w:spacing w:line="240" w:lineRule="auto"/>
        <w:ind w:left="-709"/>
        <w:rPr>
          <w:rFonts w:ascii="Arial" w:hAnsi="Arial" w:cs="Arial"/>
          <w:sz w:val="16"/>
          <w:szCs w:val="16"/>
        </w:rPr>
      </w:pPr>
      <w:r w:rsidRPr="001D3D84">
        <w:rPr>
          <w:rFonts w:ascii="Arial" w:hAnsi="Arial" w:cs="Arial"/>
          <w:sz w:val="16"/>
          <w:szCs w:val="16"/>
        </w:rPr>
        <w:t xml:space="preserve">Si équipement en commun  = PERMIS D’AMENAGER </w:t>
      </w:r>
    </w:p>
    <w:p w:rsidR="008A7728" w:rsidRPr="001D3D84" w:rsidRDefault="008A7728" w:rsidP="004A4BC4">
      <w:pPr>
        <w:spacing w:line="240" w:lineRule="auto"/>
        <w:ind w:left="-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Lotissement en site classé, en SPR  </w:t>
      </w:r>
      <w:r>
        <w:rPr>
          <w:rStyle w:val="apple-converted-space"/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Ø</w:t>
      </w:r>
      <w:r>
        <w:rPr>
          <w:rStyle w:val="apple-converted-space"/>
          <w:rFonts w:ascii="Arial" w:hAnsi="Arial" w:cs="Arial"/>
          <w:color w:val="222222"/>
          <w:sz w:val="16"/>
          <w:szCs w:val="16"/>
          <w:shd w:val="clear" w:color="auto" w:fill="FFFFFF"/>
        </w:rPr>
        <w:t> 500m ABF</w:t>
      </w:r>
      <w:r>
        <w:rPr>
          <w:rFonts w:ascii="Arial" w:hAnsi="Arial" w:cs="Arial"/>
          <w:sz w:val="16"/>
          <w:szCs w:val="16"/>
        </w:rPr>
        <w:t>=toujours PERMIS D’AMENAGER même si pas équipement commun</w:t>
      </w:r>
    </w:p>
    <w:p w:rsidR="008A7728" w:rsidRPr="001D3D84" w:rsidRDefault="008A7728" w:rsidP="004161ED">
      <w:pPr>
        <w:spacing w:line="240" w:lineRule="auto"/>
        <w:ind w:left="-709" w:right="-425"/>
        <w:rPr>
          <w:rFonts w:ascii="Arial" w:hAnsi="Arial" w:cs="Arial"/>
          <w:b/>
          <w:sz w:val="16"/>
          <w:szCs w:val="16"/>
        </w:rPr>
      </w:pPr>
      <w:r w:rsidRPr="001D3D84">
        <w:rPr>
          <w:rFonts w:ascii="Arial" w:hAnsi="Arial" w:cs="Arial"/>
          <w:b/>
          <w:sz w:val="16"/>
          <w:szCs w:val="16"/>
        </w:rPr>
        <w:t>CARAVANES EN DEHORS DES TERRAINS DE CAMPING AUTORISES</w:t>
      </w:r>
      <w:r w:rsidR="004161ED">
        <w:rPr>
          <w:rFonts w:ascii="Arial" w:hAnsi="Arial" w:cs="Arial"/>
          <w:b/>
          <w:sz w:val="16"/>
          <w:szCs w:val="16"/>
        </w:rPr>
        <w:t xml:space="preserve"> et EN DEDORS DU JARDIN DE LA RESIDENCE DES PROPRIO</w:t>
      </w:r>
    </w:p>
    <w:p w:rsidR="008A7728" w:rsidRPr="001D3D84" w:rsidRDefault="008A7728" w:rsidP="004A4BC4">
      <w:pPr>
        <w:spacing w:line="240" w:lineRule="auto"/>
        <w:ind w:left="-709"/>
        <w:rPr>
          <w:rFonts w:ascii="Arial" w:hAnsi="Arial" w:cs="Arial"/>
          <w:sz w:val="16"/>
          <w:szCs w:val="16"/>
        </w:rPr>
      </w:pPr>
      <w:r w:rsidRPr="001D3D84">
        <w:rPr>
          <w:rFonts w:ascii="Arial" w:hAnsi="Arial" w:cs="Arial"/>
          <w:sz w:val="16"/>
          <w:szCs w:val="16"/>
        </w:rPr>
        <w:t>Gens du voyage : moins de 90 jours consécutifs RIEN ; au-delà = DECLARATION PREALABLE</w:t>
      </w:r>
    </w:p>
    <w:p w:rsidR="008A7728" w:rsidRPr="001D3D84" w:rsidRDefault="008A7728" w:rsidP="004A4BC4">
      <w:pPr>
        <w:spacing w:line="240" w:lineRule="auto"/>
        <w:ind w:left="-709"/>
        <w:rPr>
          <w:rFonts w:ascii="Arial" w:hAnsi="Arial" w:cs="Arial"/>
          <w:sz w:val="16"/>
          <w:szCs w:val="16"/>
        </w:rPr>
      </w:pPr>
      <w:r w:rsidRPr="001D3D84">
        <w:rPr>
          <w:rFonts w:ascii="Arial" w:hAnsi="Arial" w:cs="Arial"/>
          <w:sz w:val="16"/>
          <w:szCs w:val="16"/>
        </w:rPr>
        <w:t>Reste de la population moins de 90 jours par an RIEN au-delà = DECLARATION PREALABLE</w:t>
      </w:r>
    </w:p>
    <w:p w:rsidR="008A7728" w:rsidRPr="001D3D84" w:rsidRDefault="008A7728" w:rsidP="004A4BC4">
      <w:pPr>
        <w:spacing w:line="240" w:lineRule="auto"/>
        <w:ind w:left="-709"/>
        <w:rPr>
          <w:rFonts w:ascii="Arial" w:hAnsi="Arial" w:cs="Arial"/>
          <w:b/>
          <w:sz w:val="16"/>
          <w:szCs w:val="16"/>
        </w:rPr>
      </w:pPr>
      <w:r w:rsidRPr="001D3D84">
        <w:rPr>
          <w:rFonts w:ascii="Arial" w:hAnsi="Arial" w:cs="Arial"/>
          <w:b/>
          <w:sz w:val="16"/>
          <w:szCs w:val="16"/>
        </w:rPr>
        <w:t>PROVISOIRE : RIEN si on reste en dessous de.</w:t>
      </w:r>
    </w:p>
    <w:p w:rsidR="008A7728" w:rsidRPr="001D3D84" w:rsidRDefault="008A7728" w:rsidP="004A4BC4">
      <w:pPr>
        <w:spacing w:line="240" w:lineRule="auto"/>
        <w:ind w:left="-709"/>
        <w:rPr>
          <w:rFonts w:ascii="Arial" w:hAnsi="Arial" w:cs="Arial"/>
          <w:sz w:val="16"/>
          <w:szCs w:val="16"/>
        </w:rPr>
      </w:pPr>
      <w:r w:rsidRPr="001D3D84">
        <w:rPr>
          <w:rFonts w:ascii="Arial" w:hAnsi="Arial" w:cs="Arial"/>
          <w:sz w:val="16"/>
          <w:szCs w:val="16"/>
        </w:rPr>
        <w:t>Salle de classe </w:t>
      </w:r>
      <w:proofErr w:type="gramStart"/>
      <w:r w:rsidRPr="001D3D84">
        <w:rPr>
          <w:rFonts w:ascii="Arial" w:hAnsi="Arial" w:cs="Arial"/>
          <w:sz w:val="16"/>
          <w:szCs w:val="16"/>
        </w:rPr>
        <w:t>:1</w:t>
      </w:r>
      <w:proofErr w:type="gramEnd"/>
      <w:r w:rsidRPr="001D3D84">
        <w:rPr>
          <w:rFonts w:ascii="Arial" w:hAnsi="Arial" w:cs="Arial"/>
          <w:sz w:val="16"/>
          <w:szCs w:val="16"/>
        </w:rPr>
        <w:t xml:space="preserve"> an</w:t>
      </w:r>
    </w:p>
    <w:p w:rsidR="008A7728" w:rsidRPr="001D3D84" w:rsidRDefault="008A7728" w:rsidP="004A4BC4">
      <w:pPr>
        <w:spacing w:line="240" w:lineRule="auto"/>
        <w:ind w:left="-709"/>
        <w:rPr>
          <w:rFonts w:ascii="Arial" w:hAnsi="Arial" w:cs="Arial"/>
          <w:sz w:val="16"/>
          <w:szCs w:val="16"/>
        </w:rPr>
      </w:pPr>
      <w:r w:rsidRPr="001D3D84">
        <w:rPr>
          <w:rFonts w:ascii="Arial" w:hAnsi="Arial" w:cs="Arial"/>
          <w:sz w:val="16"/>
          <w:szCs w:val="16"/>
        </w:rPr>
        <w:t xml:space="preserve"> Cabane de chantier : durée du chantier</w:t>
      </w:r>
    </w:p>
    <w:p w:rsidR="008A7728" w:rsidRPr="001D3D84" w:rsidRDefault="008A7728" w:rsidP="004A4BC4">
      <w:pPr>
        <w:spacing w:line="240" w:lineRule="auto"/>
        <w:ind w:left="-709"/>
        <w:rPr>
          <w:rFonts w:ascii="Arial" w:hAnsi="Arial" w:cs="Arial"/>
          <w:sz w:val="16"/>
          <w:szCs w:val="16"/>
        </w:rPr>
      </w:pPr>
      <w:r w:rsidRPr="001D3D84">
        <w:rPr>
          <w:rFonts w:ascii="Arial" w:hAnsi="Arial" w:cs="Arial"/>
          <w:sz w:val="16"/>
          <w:szCs w:val="16"/>
        </w:rPr>
        <w:t>Autre construction : 3  mois</w:t>
      </w:r>
    </w:p>
    <w:p w:rsidR="008A7728" w:rsidRPr="00542F40" w:rsidRDefault="008A7728" w:rsidP="003A18EA">
      <w:pPr>
        <w:shd w:val="clear" w:color="auto" w:fill="FFFFFF"/>
        <w:spacing w:before="75" w:after="107" w:line="240" w:lineRule="auto"/>
        <w:ind w:left="-709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542F40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lastRenderedPageBreak/>
        <w:t>Résumé champ application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  </w:t>
      </w:r>
      <w:r w:rsidRPr="00542F40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aggravation en SPR site classé</w:t>
      </w:r>
    </w:p>
    <w:p w:rsidR="008A7728" w:rsidRPr="003A18EA" w:rsidRDefault="008A7728" w:rsidP="003A18EA">
      <w:pPr>
        <w:shd w:val="clear" w:color="auto" w:fill="FFFFFF"/>
        <w:spacing w:before="75" w:after="107" w:line="240" w:lineRule="auto"/>
        <w:ind w:left="-709"/>
        <w:outlineLvl w:val="3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fr-FR"/>
        </w:rPr>
      </w:pPr>
    </w:p>
    <w:p w:rsidR="008A7728" w:rsidRPr="00A40D86" w:rsidRDefault="008A7728" w:rsidP="003A18EA">
      <w:pPr>
        <w:shd w:val="clear" w:color="auto" w:fill="FFFFFF"/>
        <w:spacing w:before="75" w:after="107" w:line="240" w:lineRule="auto"/>
        <w:ind w:left="-709"/>
        <w:outlineLvl w:val="3"/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</w:pPr>
      <w:r w:rsidRPr="00A40D86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NEUF</w:t>
      </w:r>
    </w:p>
    <w:p w:rsidR="008A7728" w:rsidRPr="00A40D86" w:rsidRDefault="008A7728" w:rsidP="003A18EA">
      <w:pPr>
        <w:shd w:val="clear" w:color="auto" w:fill="FFFFFF"/>
        <w:spacing w:after="107" w:line="240" w:lineRule="auto"/>
        <w:ind w:left="-709"/>
        <w:rPr>
          <w:rFonts w:ascii="Arial" w:eastAsia="Times New Roman" w:hAnsi="Arial" w:cs="Arial"/>
          <w:b/>
          <w:color w:val="000000"/>
          <w:sz w:val="16"/>
          <w:szCs w:val="16"/>
          <w:lang w:eastAsia="fr-FR"/>
        </w:rPr>
      </w:pPr>
      <w:r w:rsidRPr="00A40D86">
        <w:rPr>
          <w:rFonts w:ascii="Arial" w:eastAsia="Times New Roman" w:hAnsi="Arial" w:cs="Arial"/>
          <w:b/>
          <w:color w:val="000000"/>
          <w:sz w:val="16"/>
          <w:szCs w:val="16"/>
          <w:lang w:eastAsia="fr-FR"/>
        </w:rPr>
        <w:t xml:space="preserve">DECLARATION PREALABLE </w:t>
      </w:r>
      <w:r w:rsidRPr="00A40D86">
        <w:rPr>
          <w:rFonts w:ascii="Arial" w:hAnsi="Arial" w:cs="Arial"/>
          <w:sz w:val="16"/>
          <w:szCs w:val="16"/>
        </w:rPr>
        <w:t>(DP=&gt;R421-11)</w:t>
      </w:r>
    </w:p>
    <w:p w:rsidR="008A7728" w:rsidRDefault="008A7728" w:rsidP="003A18EA">
      <w:pPr>
        <w:spacing w:line="360" w:lineRule="auto"/>
        <w:ind w:left="-709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* </w:t>
      </w:r>
      <w:r w:rsidRPr="001D3D84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De </w:t>
      </w:r>
      <w:r w:rsidRPr="009A3A58">
        <w:rPr>
          <w:rFonts w:ascii="Arial" w:eastAsia="Times New Roman" w:hAnsi="Arial" w:cs="Arial"/>
          <w:b/>
          <w:color w:val="000000"/>
          <w:sz w:val="16"/>
          <w:szCs w:val="16"/>
          <w:lang w:eastAsia="fr-FR"/>
        </w:rPr>
        <w:t>0</w:t>
      </w:r>
      <w:r w:rsidRPr="001D3D84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 à </w:t>
      </w:r>
      <w:r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 </w:t>
      </w:r>
      <w:r w:rsidRPr="001D3D84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20m² de p</w:t>
      </w:r>
      <w:r>
        <w:rPr>
          <w:rFonts w:ascii="Arial" w:eastAsia="Times New Roman" w:hAnsi="Arial" w:cs="Arial"/>
          <w:color w:val="000000"/>
          <w:sz w:val="16"/>
          <w:szCs w:val="16"/>
          <w:lang w:eastAsia="fr-FR"/>
        </w:rPr>
        <w:t>lancher ou d’emprise au sol pour l</w:t>
      </w:r>
      <w:r w:rsidRPr="001D3D84">
        <w:rPr>
          <w:rFonts w:ascii="Arial" w:eastAsia="Times New Roman" w:hAnsi="Arial" w:cs="Arial"/>
          <w:color w:val="000000"/>
          <w:sz w:val="16"/>
          <w:szCs w:val="16"/>
          <w:lang w:eastAsia="fr-FR"/>
        </w:rPr>
        <w:t xml:space="preserve">es constructions </w:t>
      </w:r>
      <w:r w:rsidRPr="00256AE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d’</w:t>
      </w:r>
      <w:r w:rsidRPr="00256AE9">
        <w:rPr>
          <w:rFonts w:ascii="Arial" w:hAnsi="Arial" w:cs="Arial"/>
          <w:sz w:val="16"/>
          <w:szCs w:val="16"/>
        </w:rPr>
        <w:t>une hauteur au-dessus du sol inférieure ou égale à douze mètres ;</w:t>
      </w:r>
      <w:r>
        <w:rPr>
          <w:rFonts w:ascii="Arial" w:hAnsi="Arial" w:cs="Arial"/>
          <w:sz w:val="16"/>
          <w:szCs w:val="16"/>
        </w:rPr>
        <w:br/>
        <w:t xml:space="preserve">* </w:t>
      </w:r>
      <w:r w:rsidRPr="00256AE9">
        <w:rPr>
          <w:rFonts w:ascii="Arial" w:hAnsi="Arial" w:cs="Arial"/>
          <w:sz w:val="16"/>
          <w:szCs w:val="16"/>
        </w:rPr>
        <w:t>Les ouvrages de production d'électricité à partir de l'énergie so</w:t>
      </w:r>
      <w:r>
        <w:rPr>
          <w:rFonts w:ascii="Arial" w:hAnsi="Arial" w:cs="Arial"/>
          <w:sz w:val="16"/>
          <w:szCs w:val="16"/>
        </w:rPr>
        <w:t>laire installés sur le sol</w:t>
      </w:r>
      <w:r w:rsidRPr="00256AE9">
        <w:rPr>
          <w:rFonts w:ascii="Arial" w:hAnsi="Arial" w:cs="Arial"/>
          <w:sz w:val="16"/>
          <w:szCs w:val="16"/>
        </w:rPr>
        <w:t>;</w:t>
      </w:r>
      <w:r>
        <w:rPr>
          <w:rFonts w:ascii="Arial" w:hAnsi="Arial" w:cs="Arial"/>
          <w:sz w:val="16"/>
          <w:szCs w:val="16"/>
        </w:rPr>
        <w:br/>
        <w:t xml:space="preserve">* </w:t>
      </w:r>
      <w:r w:rsidRPr="00256AE9">
        <w:rPr>
          <w:rFonts w:ascii="Arial" w:hAnsi="Arial" w:cs="Arial"/>
          <w:sz w:val="16"/>
          <w:szCs w:val="16"/>
        </w:rPr>
        <w:t>Les murs, quelle que soit leur hauteur.</w:t>
      </w:r>
      <w:r>
        <w:rPr>
          <w:rFonts w:ascii="Arial" w:hAnsi="Arial" w:cs="Arial"/>
          <w:sz w:val="16"/>
          <w:szCs w:val="16"/>
        </w:rPr>
        <w:br/>
        <w:t xml:space="preserve">* </w:t>
      </w:r>
      <w:r w:rsidRPr="00256AE9">
        <w:rPr>
          <w:rFonts w:ascii="Arial" w:hAnsi="Arial" w:cs="Arial"/>
          <w:sz w:val="16"/>
          <w:szCs w:val="16"/>
        </w:rPr>
        <w:t>Les habitations légères de loisirs implantées dans les emplacements mentionnés à l'article R. 111-38,</w:t>
      </w:r>
      <w:r>
        <w:rPr>
          <w:rFonts w:ascii="Arial" w:hAnsi="Arial" w:cs="Arial"/>
          <w:sz w:val="16"/>
          <w:szCs w:val="16"/>
        </w:rPr>
        <w:t xml:space="preserve"> </w:t>
      </w:r>
      <w:r w:rsidRPr="00256AE9">
        <w:rPr>
          <w:rFonts w:ascii="Arial" w:hAnsi="Arial" w:cs="Arial"/>
          <w:sz w:val="16"/>
          <w:szCs w:val="16"/>
        </w:rPr>
        <w:t>quelle que soit leur surface de plancher ;</w:t>
      </w:r>
      <w:r>
        <w:rPr>
          <w:rFonts w:ascii="Arial" w:hAnsi="Arial" w:cs="Arial"/>
          <w:sz w:val="16"/>
          <w:szCs w:val="16"/>
        </w:rPr>
        <w:br/>
        <w:t xml:space="preserve">* </w:t>
      </w:r>
      <w:r w:rsidRPr="00256AE9">
        <w:rPr>
          <w:rFonts w:ascii="Arial" w:hAnsi="Arial" w:cs="Arial"/>
          <w:sz w:val="16"/>
          <w:szCs w:val="16"/>
        </w:rPr>
        <w:t>Les éoliennes terrestres dont la hauteur du mât et de la nacelle au-dessus du sol est inférieure à douze</w:t>
      </w:r>
      <w:r>
        <w:rPr>
          <w:rFonts w:ascii="Arial" w:hAnsi="Arial" w:cs="Arial"/>
          <w:sz w:val="16"/>
          <w:szCs w:val="16"/>
        </w:rPr>
        <w:t xml:space="preserve"> </w:t>
      </w:r>
      <w:r w:rsidRPr="00256AE9">
        <w:rPr>
          <w:rFonts w:ascii="Arial" w:hAnsi="Arial" w:cs="Arial"/>
          <w:sz w:val="16"/>
          <w:szCs w:val="16"/>
        </w:rPr>
        <w:t>mètres ;</w:t>
      </w:r>
      <w:r>
        <w:rPr>
          <w:rFonts w:ascii="Arial" w:hAnsi="Arial" w:cs="Arial"/>
          <w:sz w:val="16"/>
          <w:szCs w:val="16"/>
        </w:rPr>
        <w:br/>
        <w:t xml:space="preserve">* </w:t>
      </w:r>
      <w:r w:rsidRPr="00256AE9">
        <w:rPr>
          <w:rFonts w:ascii="Arial" w:hAnsi="Arial" w:cs="Arial"/>
          <w:sz w:val="16"/>
          <w:szCs w:val="16"/>
        </w:rPr>
        <w:t>Les ouvrages et accessoires des lignes de distribution d'énergie électrique dont la tension est inférieure à</w:t>
      </w:r>
      <w:r>
        <w:rPr>
          <w:rFonts w:ascii="Arial" w:hAnsi="Arial" w:cs="Arial"/>
          <w:sz w:val="16"/>
          <w:szCs w:val="16"/>
        </w:rPr>
        <w:t xml:space="preserve"> </w:t>
      </w:r>
      <w:r w:rsidRPr="00256AE9">
        <w:rPr>
          <w:rFonts w:ascii="Arial" w:hAnsi="Arial" w:cs="Arial"/>
          <w:sz w:val="16"/>
          <w:szCs w:val="16"/>
        </w:rPr>
        <w:t>soixante-trois mille volts ;</w:t>
      </w:r>
      <w:r>
        <w:rPr>
          <w:rFonts w:ascii="Arial" w:hAnsi="Arial" w:cs="Arial"/>
          <w:sz w:val="16"/>
          <w:szCs w:val="16"/>
        </w:rPr>
        <w:br/>
        <w:t>*</w:t>
      </w:r>
      <w:r w:rsidRPr="00256AE9">
        <w:rPr>
          <w:rFonts w:ascii="Arial" w:hAnsi="Arial" w:cs="Arial"/>
          <w:sz w:val="16"/>
          <w:szCs w:val="16"/>
        </w:rPr>
        <w:t xml:space="preserve"> Les piscines dont le bassin a une superficie inférieure ou égale à cent mètres carrés et qui ne sont pas</w:t>
      </w:r>
      <w:r>
        <w:rPr>
          <w:rFonts w:ascii="Arial" w:hAnsi="Arial" w:cs="Arial"/>
          <w:sz w:val="16"/>
          <w:szCs w:val="16"/>
        </w:rPr>
        <w:t xml:space="preserve"> </w:t>
      </w:r>
      <w:r w:rsidRPr="00256AE9">
        <w:rPr>
          <w:rFonts w:ascii="Arial" w:hAnsi="Arial" w:cs="Arial"/>
          <w:sz w:val="16"/>
          <w:szCs w:val="16"/>
        </w:rPr>
        <w:t>couvertes ou dont la couverture, fixe ou mobile, a une hauteur au-dessus du sol inférieure à un mètre quatre-vingts ;</w:t>
      </w:r>
      <w:r>
        <w:rPr>
          <w:rFonts w:ascii="Arial" w:hAnsi="Arial" w:cs="Arial"/>
          <w:sz w:val="16"/>
          <w:szCs w:val="16"/>
        </w:rPr>
        <w:t xml:space="preserve"> ( donc de 0 à10 m² DP)</w:t>
      </w:r>
      <w:r>
        <w:rPr>
          <w:rFonts w:ascii="Arial" w:hAnsi="Arial" w:cs="Arial"/>
          <w:sz w:val="16"/>
          <w:szCs w:val="16"/>
        </w:rPr>
        <w:br/>
        <w:t xml:space="preserve">* </w:t>
      </w:r>
      <w:r w:rsidRPr="00256AE9">
        <w:rPr>
          <w:rFonts w:ascii="Arial" w:hAnsi="Arial" w:cs="Arial"/>
          <w:sz w:val="16"/>
          <w:szCs w:val="16"/>
        </w:rPr>
        <w:t>Les châssis et serres dont la hauteur au-dessus du sol est inférieure à quatre mètres et dont la surface au sol</w:t>
      </w:r>
      <w:r>
        <w:rPr>
          <w:rFonts w:ascii="Arial" w:hAnsi="Arial" w:cs="Arial"/>
          <w:sz w:val="16"/>
          <w:szCs w:val="16"/>
        </w:rPr>
        <w:t xml:space="preserve"> </w:t>
      </w:r>
      <w:r w:rsidRPr="00256AE9">
        <w:rPr>
          <w:rFonts w:ascii="Arial" w:hAnsi="Arial" w:cs="Arial"/>
          <w:sz w:val="16"/>
          <w:szCs w:val="16"/>
        </w:rPr>
        <w:t>n'excède pas deux mille mètres carrés sur une même unité foncière ;</w:t>
      </w:r>
      <w:r>
        <w:rPr>
          <w:rFonts w:ascii="Arial" w:hAnsi="Arial" w:cs="Arial"/>
          <w:sz w:val="16"/>
          <w:szCs w:val="16"/>
        </w:rPr>
        <w:br/>
        <w:t xml:space="preserve">* </w:t>
      </w:r>
      <w:r w:rsidRPr="00256AE9">
        <w:rPr>
          <w:rFonts w:ascii="Arial" w:hAnsi="Arial" w:cs="Arial"/>
          <w:sz w:val="16"/>
          <w:szCs w:val="16"/>
        </w:rPr>
        <w:t>Les caveaux et monuments funéraires situés dans l'enceinte d'un cimetière ;</w:t>
      </w:r>
      <w:r>
        <w:rPr>
          <w:rFonts w:ascii="Arial" w:hAnsi="Arial" w:cs="Arial"/>
          <w:sz w:val="16"/>
          <w:szCs w:val="16"/>
        </w:rPr>
        <w:br/>
        <w:t xml:space="preserve">* </w:t>
      </w:r>
      <w:r w:rsidRPr="00256AE9">
        <w:rPr>
          <w:rFonts w:ascii="Arial" w:hAnsi="Arial" w:cs="Arial"/>
          <w:sz w:val="16"/>
          <w:szCs w:val="16"/>
        </w:rPr>
        <w:t>Les terrasses de plain-pied ;</w:t>
      </w:r>
      <w:r>
        <w:rPr>
          <w:rFonts w:ascii="Arial" w:hAnsi="Arial" w:cs="Arial"/>
          <w:sz w:val="16"/>
          <w:szCs w:val="16"/>
        </w:rPr>
        <w:br/>
        <w:t xml:space="preserve">* </w:t>
      </w:r>
      <w:r w:rsidRPr="00256AE9">
        <w:rPr>
          <w:rFonts w:ascii="Arial" w:hAnsi="Arial" w:cs="Arial"/>
          <w:sz w:val="16"/>
          <w:szCs w:val="16"/>
        </w:rPr>
        <w:t>Les plates-formes nécessaires à l'activité agricole ;</w:t>
      </w:r>
      <w:r>
        <w:rPr>
          <w:rFonts w:ascii="Arial" w:hAnsi="Arial" w:cs="Arial"/>
          <w:sz w:val="16"/>
          <w:szCs w:val="16"/>
        </w:rPr>
        <w:br/>
        <w:t xml:space="preserve">* </w:t>
      </w:r>
      <w:r w:rsidRPr="00256AE9">
        <w:rPr>
          <w:rFonts w:ascii="Arial" w:hAnsi="Arial" w:cs="Arial"/>
          <w:sz w:val="16"/>
          <w:szCs w:val="16"/>
        </w:rPr>
        <w:t>Les fosses nécessaires à l'activité agricole dont le bassin a une superficie supérieure à dix mètres carrés et</w:t>
      </w:r>
      <w:r>
        <w:rPr>
          <w:rFonts w:ascii="Arial" w:hAnsi="Arial" w:cs="Arial"/>
          <w:sz w:val="16"/>
          <w:szCs w:val="16"/>
        </w:rPr>
        <w:t xml:space="preserve"> </w:t>
      </w:r>
      <w:r w:rsidRPr="00256AE9">
        <w:rPr>
          <w:rFonts w:ascii="Arial" w:hAnsi="Arial" w:cs="Arial"/>
          <w:sz w:val="16"/>
          <w:szCs w:val="16"/>
        </w:rPr>
        <w:t>inférieure ou égale à cent mètres carrés</w:t>
      </w:r>
      <w:r>
        <w:rPr>
          <w:rFonts w:ascii="Arial" w:hAnsi="Arial" w:cs="Arial"/>
          <w:sz w:val="16"/>
          <w:szCs w:val="16"/>
        </w:rPr>
        <w:br/>
        <w:t xml:space="preserve">* </w:t>
      </w:r>
      <w:r w:rsidRPr="002F050A">
        <w:rPr>
          <w:rFonts w:ascii="Arial" w:hAnsi="Arial" w:cs="Arial"/>
          <w:sz w:val="16"/>
          <w:szCs w:val="16"/>
        </w:rPr>
        <w:t>Les clôtures</w:t>
      </w:r>
      <w:r>
        <w:rPr>
          <w:rFonts w:ascii="Arial" w:hAnsi="Arial" w:cs="Arial"/>
          <w:sz w:val="16"/>
          <w:szCs w:val="16"/>
        </w:rPr>
        <w:br/>
        <w:t xml:space="preserve">* </w:t>
      </w:r>
      <w:r w:rsidRPr="002F050A">
        <w:rPr>
          <w:rFonts w:ascii="Arial" w:hAnsi="Arial" w:cs="Arial"/>
          <w:sz w:val="16"/>
          <w:szCs w:val="16"/>
        </w:rPr>
        <w:t>Les travaux de ravalement</w:t>
      </w:r>
      <w:r>
        <w:rPr>
          <w:rFonts w:ascii="Arial" w:hAnsi="Arial" w:cs="Arial"/>
          <w:sz w:val="16"/>
          <w:szCs w:val="16"/>
        </w:rPr>
        <w:br/>
        <w:t xml:space="preserve">*  </w:t>
      </w:r>
      <w:r w:rsidRPr="002F050A">
        <w:rPr>
          <w:rFonts w:ascii="Arial" w:hAnsi="Arial" w:cs="Arial"/>
          <w:sz w:val="16"/>
          <w:szCs w:val="16"/>
        </w:rPr>
        <w:t>Tous les ouvrages d'infrastructure terrestre, maritime, fluviale, portuaire ou aéroportuaire ainsi que</w:t>
      </w:r>
      <w:r>
        <w:rPr>
          <w:rFonts w:ascii="Arial" w:hAnsi="Arial" w:cs="Arial"/>
          <w:sz w:val="16"/>
          <w:szCs w:val="16"/>
        </w:rPr>
        <w:t xml:space="preserve"> </w:t>
      </w:r>
      <w:r w:rsidRPr="002F050A">
        <w:rPr>
          <w:rFonts w:ascii="Arial" w:hAnsi="Arial" w:cs="Arial"/>
          <w:sz w:val="16"/>
          <w:szCs w:val="16"/>
        </w:rPr>
        <w:t>les outillages, les équipements ou les installations techniques directement liés à leur fonctionnement, à</w:t>
      </w:r>
      <w:r>
        <w:rPr>
          <w:rFonts w:ascii="Arial" w:hAnsi="Arial" w:cs="Arial"/>
          <w:sz w:val="16"/>
          <w:szCs w:val="16"/>
        </w:rPr>
        <w:t xml:space="preserve"> </w:t>
      </w:r>
      <w:r w:rsidRPr="002F050A">
        <w:rPr>
          <w:rFonts w:ascii="Arial" w:hAnsi="Arial" w:cs="Arial"/>
          <w:sz w:val="16"/>
          <w:szCs w:val="16"/>
        </w:rPr>
        <w:t>leur exploitation ou au maintien de la sécurité de la circulation maritime, fluviale, ferroviaire, routière ou</w:t>
      </w:r>
      <w:r>
        <w:rPr>
          <w:rFonts w:ascii="Arial" w:hAnsi="Arial" w:cs="Arial"/>
          <w:sz w:val="16"/>
          <w:szCs w:val="16"/>
        </w:rPr>
        <w:t xml:space="preserve"> </w:t>
      </w:r>
      <w:r w:rsidRPr="002F050A">
        <w:rPr>
          <w:rFonts w:ascii="Arial" w:hAnsi="Arial" w:cs="Arial"/>
          <w:sz w:val="16"/>
          <w:szCs w:val="16"/>
        </w:rPr>
        <w:t>aérienne.</w:t>
      </w:r>
    </w:p>
    <w:p w:rsidR="008A7728" w:rsidRPr="00D7568E" w:rsidRDefault="008A7728" w:rsidP="003A18EA">
      <w:pPr>
        <w:spacing w:line="360" w:lineRule="auto"/>
        <w:ind w:left="-709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D7568E">
        <w:rPr>
          <w:rFonts w:ascii="Arial" w:hAnsi="Arial" w:cs="Arial"/>
          <w:b/>
          <w:color w:val="BFBFBF" w:themeColor="background1" w:themeShade="BF"/>
          <w:u w:val="single"/>
        </w:rPr>
        <w:t>EXISTANT</w:t>
      </w:r>
      <w:r w:rsidRPr="00D7568E">
        <w:rPr>
          <w:rFonts w:ascii="Arial" w:hAnsi="Arial" w:cs="Arial"/>
          <w:color w:val="BFBFBF" w:themeColor="background1" w:themeShade="BF"/>
          <w:sz w:val="16"/>
          <w:szCs w:val="16"/>
        </w:rPr>
        <w:t xml:space="preserve">   (IDEM HORS SPR)</w:t>
      </w:r>
    </w:p>
    <w:p w:rsidR="008A7728" w:rsidRPr="00A40D86" w:rsidRDefault="008A7728" w:rsidP="003A18EA">
      <w:pPr>
        <w:ind w:left="-709"/>
        <w:rPr>
          <w:rFonts w:ascii="Arial" w:hAnsi="Arial" w:cs="Arial"/>
          <w:b/>
          <w:u w:val="single"/>
        </w:rPr>
      </w:pPr>
      <w:r w:rsidRPr="00DE15B0">
        <w:rPr>
          <w:rFonts w:ascii="Arial" w:hAnsi="Arial" w:cs="Arial"/>
          <w:b/>
          <w:u w:val="single"/>
        </w:rPr>
        <w:t xml:space="preserve">AMENAGEMENT </w:t>
      </w:r>
    </w:p>
    <w:p w:rsidR="008A7728" w:rsidRPr="00A40D86" w:rsidRDefault="008A7728" w:rsidP="003A18EA">
      <w:pPr>
        <w:spacing w:line="360" w:lineRule="auto"/>
        <w:ind w:left="-709"/>
        <w:rPr>
          <w:rFonts w:ascii="Arial" w:hAnsi="Arial" w:cs="Arial"/>
          <w:b/>
          <w:sz w:val="16"/>
          <w:szCs w:val="16"/>
        </w:rPr>
      </w:pPr>
      <w:r w:rsidRPr="00A40D86">
        <w:rPr>
          <w:rFonts w:ascii="Arial" w:hAnsi="Arial" w:cs="Arial"/>
          <w:b/>
          <w:sz w:val="16"/>
          <w:szCs w:val="16"/>
        </w:rPr>
        <w:t>PERMIS D’AMENAGER</w:t>
      </w:r>
    </w:p>
    <w:p w:rsidR="008A7728" w:rsidRDefault="008A7728" w:rsidP="003A18EA">
      <w:pPr>
        <w:spacing w:line="360" w:lineRule="auto"/>
        <w:ind w:left="-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Pr="00167BB5">
        <w:rPr>
          <w:rFonts w:ascii="Arial" w:hAnsi="Arial" w:cs="Arial"/>
          <w:b/>
          <w:sz w:val="16"/>
          <w:szCs w:val="16"/>
        </w:rPr>
        <w:t xml:space="preserve">Lotissement </w:t>
      </w:r>
      <w:r w:rsidRPr="00167BB5">
        <w:rPr>
          <w:rFonts w:ascii="Arial" w:hAnsi="Arial" w:cs="Arial"/>
          <w:sz w:val="16"/>
          <w:szCs w:val="16"/>
        </w:rPr>
        <w:t xml:space="preserve">   même si pas équipement commun</w:t>
      </w:r>
      <w:r>
        <w:rPr>
          <w:rFonts w:ascii="Arial" w:hAnsi="Arial" w:cs="Arial"/>
          <w:sz w:val="16"/>
          <w:szCs w:val="16"/>
        </w:rPr>
        <w:br/>
        <w:t xml:space="preserve">* </w:t>
      </w:r>
      <w:r w:rsidRPr="007712D0">
        <w:rPr>
          <w:rFonts w:ascii="Arial" w:hAnsi="Arial" w:cs="Arial"/>
          <w:sz w:val="16"/>
          <w:szCs w:val="16"/>
        </w:rPr>
        <w:t xml:space="preserve">L'aménagement d'un parc d'attractions ou d'une aire de jeux et de sports </w:t>
      </w:r>
      <w:r w:rsidRPr="00167BB5">
        <w:rPr>
          <w:rFonts w:ascii="Arial" w:hAnsi="Arial" w:cs="Arial"/>
          <w:strike/>
          <w:color w:val="BFBFBF" w:themeColor="background1" w:themeShade="BF"/>
          <w:sz w:val="16"/>
          <w:szCs w:val="16"/>
        </w:rPr>
        <w:t>d'une superficie supérieure à deux hectares ;</w:t>
      </w:r>
      <w:r w:rsidRPr="00167BB5">
        <w:rPr>
          <w:rFonts w:ascii="Arial" w:hAnsi="Arial" w:cs="Arial"/>
          <w:strike/>
          <w:color w:val="BFBFBF" w:themeColor="background1" w:themeShade="BF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* </w:t>
      </w:r>
      <w:r w:rsidRPr="007712D0">
        <w:rPr>
          <w:rFonts w:ascii="Arial" w:hAnsi="Arial" w:cs="Arial"/>
          <w:sz w:val="16"/>
          <w:szCs w:val="16"/>
        </w:rPr>
        <w:t xml:space="preserve">L'aménagement d'un golf </w:t>
      </w:r>
      <w:r w:rsidRPr="00167BB5">
        <w:rPr>
          <w:rFonts w:ascii="Arial" w:hAnsi="Arial" w:cs="Arial"/>
          <w:strike/>
          <w:color w:val="BFBFBF" w:themeColor="background1" w:themeShade="BF"/>
          <w:sz w:val="16"/>
          <w:szCs w:val="16"/>
        </w:rPr>
        <w:t>d'une superficie supérieure à vingt-cinq hectares</w:t>
      </w:r>
      <w:r w:rsidRPr="00167BB5">
        <w:rPr>
          <w:rFonts w:ascii="Arial" w:hAnsi="Arial" w:cs="Arial"/>
          <w:color w:val="BFBFBF" w:themeColor="background1" w:themeShade="BF"/>
          <w:sz w:val="16"/>
          <w:szCs w:val="16"/>
        </w:rPr>
        <w:t xml:space="preserve"> </w:t>
      </w:r>
      <w:r w:rsidRPr="00167BB5">
        <w:rPr>
          <w:rFonts w:ascii="Arial" w:hAnsi="Arial" w:cs="Arial"/>
          <w:color w:val="BFBFBF" w:themeColor="background1" w:themeShade="BF"/>
          <w:sz w:val="16"/>
          <w:szCs w:val="16"/>
        </w:rPr>
        <w:br/>
        <w:t xml:space="preserve">*  </w:t>
      </w:r>
      <w:r w:rsidRPr="00167BB5">
        <w:rPr>
          <w:rFonts w:ascii="Arial" w:hAnsi="Arial" w:cs="Arial"/>
          <w:strike/>
          <w:color w:val="BFBFBF" w:themeColor="background1" w:themeShade="BF"/>
          <w:sz w:val="16"/>
          <w:szCs w:val="16"/>
        </w:rPr>
        <w:t>Lorsqu'ils sont susceptibles de contenir au moins cinquante unités</w:t>
      </w:r>
      <w:r w:rsidRPr="007712D0">
        <w:rPr>
          <w:rFonts w:ascii="Arial" w:hAnsi="Arial" w:cs="Arial"/>
          <w:sz w:val="16"/>
          <w:szCs w:val="16"/>
        </w:rPr>
        <w:t xml:space="preserve"> </w:t>
      </w:r>
      <w:r w:rsidRPr="00167BB5">
        <w:rPr>
          <w:rFonts w:ascii="Arial" w:hAnsi="Arial" w:cs="Arial"/>
          <w:b/>
          <w:sz w:val="16"/>
          <w:szCs w:val="16"/>
        </w:rPr>
        <w:t>les aires de stationnement ouvertes au public</w:t>
      </w:r>
      <w:r w:rsidRPr="007712D0">
        <w:rPr>
          <w:rFonts w:ascii="Arial" w:hAnsi="Arial" w:cs="Arial"/>
          <w:sz w:val="16"/>
          <w:szCs w:val="16"/>
        </w:rPr>
        <w:t>, les dépôts de véhicules et les garages collectifs de caravanes ou de résidences mobiles de loisirs ;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b/>
          <w:sz w:val="16"/>
          <w:szCs w:val="16"/>
        </w:rPr>
        <w:t xml:space="preserve">* </w:t>
      </w:r>
      <w:r w:rsidRPr="00A40D86">
        <w:rPr>
          <w:rFonts w:ascii="Arial" w:hAnsi="Arial" w:cs="Arial"/>
          <w:sz w:val="16"/>
          <w:szCs w:val="16"/>
        </w:rPr>
        <w:t xml:space="preserve"> la création d'un espace public.</w:t>
      </w:r>
      <w:r>
        <w:rPr>
          <w:rFonts w:ascii="Arial" w:hAnsi="Arial" w:cs="Arial"/>
          <w:sz w:val="16"/>
          <w:szCs w:val="16"/>
        </w:rPr>
        <w:br/>
        <w:t xml:space="preserve">* la création </w:t>
      </w:r>
      <w:r w:rsidRPr="0053710A">
        <w:rPr>
          <w:rFonts w:ascii="Arial" w:hAnsi="Arial" w:cs="Arial"/>
          <w:sz w:val="16"/>
          <w:szCs w:val="16"/>
        </w:rPr>
        <w:t>d'une voie ou les travaux ayant pour effet de modifier les caractéristiques d'une voie existante</w:t>
      </w:r>
    </w:p>
    <w:p w:rsidR="008A7728" w:rsidRPr="00A40D86" w:rsidRDefault="008A7728" w:rsidP="003A18EA">
      <w:pPr>
        <w:spacing w:line="360" w:lineRule="auto"/>
        <w:ind w:left="-709"/>
        <w:rPr>
          <w:rFonts w:ascii="Arial" w:hAnsi="Arial" w:cs="Arial"/>
          <w:b/>
          <w:sz w:val="16"/>
          <w:szCs w:val="16"/>
        </w:rPr>
      </w:pPr>
      <w:r w:rsidRPr="00A40D86">
        <w:rPr>
          <w:rFonts w:ascii="Arial" w:eastAsia="Times New Roman" w:hAnsi="Arial" w:cs="Arial"/>
          <w:b/>
          <w:color w:val="000000"/>
          <w:sz w:val="16"/>
          <w:szCs w:val="16"/>
          <w:lang w:eastAsia="fr-FR"/>
        </w:rPr>
        <w:t>DECLARATION PREALABLE</w:t>
      </w:r>
      <w:r w:rsidRPr="00D73742">
        <w:rPr>
          <w:rFonts w:ascii="Arial" w:hAnsi="Arial" w:cs="Arial"/>
          <w:sz w:val="16"/>
          <w:szCs w:val="16"/>
        </w:rPr>
        <w:t>,</w:t>
      </w:r>
    </w:p>
    <w:p w:rsidR="008A7728" w:rsidRDefault="008A7728" w:rsidP="003A18EA">
      <w:pPr>
        <w:spacing w:line="360" w:lineRule="auto"/>
        <w:ind w:left="-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Pr="00D73742">
        <w:rPr>
          <w:rFonts w:ascii="Arial" w:hAnsi="Arial" w:cs="Arial"/>
          <w:sz w:val="16"/>
          <w:szCs w:val="16"/>
        </w:rPr>
        <w:t xml:space="preserve"> l</w:t>
      </w:r>
      <w:r>
        <w:rPr>
          <w:rFonts w:ascii="Arial" w:hAnsi="Arial" w:cs="Arial"/>
          <w:sz w:val="16"/>
          <w:szCs w:val="16"/>
        </w:rPr>
        <w:t xml:space="preserve">es travaux, </w:t>
      </w:r>
      <w:r w:rsidRPr="00D73742">
        <w:rPr>
          <w:rFonts w:ascii="Arial" w:hAnsi="Arial" w:cs="Arial"/>
          <w:sz w:val="16"/>
          <w:szCs w:val="16"/>
        </w:rPr>
        <w:t>à l'exception des travaux d'entretien ou de réparations ordinaires, ayant pour effet de modifier l'aménagement</w:t>
      </w:r>
      <w:r>
        <w:rPr>
          <w:rFonts w:ascii="Arial" w:hAnsi="Arial" w:cs="Arial"/>
          <w:sz w:val="16"/>
          <w:szCs w:val="16"/>
        </w:rPr>
        <w:t xml:space="preserve"> </w:t>
      </w:r>
      <w:r w:rsidRPr="00D73742">
        <w:rPr>
          <w:rFonts w:ascii="Arial" w:hAnsi="Arial" w:cs="Arial"/>
          <w:sz w:val="16"/>
          <w:szCs w:val="16"/>
        </w:rPr>
        <w:t>des espaces non bâtis autour d'un bâtiment existant</w:t>
      </w:r>
      <w:r>
        <w:rPr>
          <w:rFonts w:ascii="Arial" w:hAnsi="Arial" w:cs="Arial"/>
          <w:sz w:val="16"/>
          <w:szCs w:val="16"/>
        </w:rPr>
        <w:br/>
        <w:t xml:space="preserve">* </w:t>
      </w:r>
      <w:r w:rsidRPr="00D73742">
        <w:rPr>
          <w:rFonts w:ascii="Arial" w:hAnsi="Arial" w:cs="Arial"/>
          <w:sz w:val="16"/>
          <w:szCs w:val="16"/>
        </w:rPr>
        <w:t xml:space="preserve"> l'installation de mobilier urbain ou d'œuvres</w:t>
      </w:r>
      <w:r>
        <w:rPr>
          <w:rFonts w:ascii="Arial" w:hAnsi="Arial" w:cs="Arial"/>
          <w:sz w:val="16"/>
          <w:szCs w:val="16"/>
        </w:rPr>
        <w:t xml:space="preserve"> </w:t>
      </w:r>
      <w:r w:rsidRPr="00D73742">
        <w:rPr>
          <w:rFonts w:ascii="Arial" w:hAnsi="Arial" w:cs="Arial"/>
          <w:sz w:val="16"/>
          <w:szCs w:val="16"/>
        </w:rPr>
        <w:t>d'art, les modifications des voies ou espaces publics et les plantations qui s</w:t>
      </w:r>
      <w:r>
        <w:rPr>
          <w:rFonts w:ascii="Arial" w:hAnsi="Arial" w:cs="Arial"/>
          <w:sz w:val="16"/>
          <w:szCs w:val="16"/>
        </w:rPr>
        <w:t xml:space="preserve">ont effectuées sur ces voies ou </w:t>
      </w:r>
      <w:r w:rsidRPr="00D73742">
        <w:rPr>
          <w:rFonts w:ascii="Arial" w:hAnsi="Arial" w:cs="Arial"/>
          <w:sz w:val="16"/>
          <w:szCs w:val="16"/>
        </w:rPr>
        <w:t>espaces, à l'exception des travaux d'entretien ou de réparations ordinaires et des travaux imposés par les</w:t>
      </w:r>
      <w:r>
        <w:rPr>
          <w:rFonts w:ascii="Arial" w:hAnsi="Arial" w:cs="Arial"/>
          <w:sz w:val="16"/>
          <w:szCs w:val="16"/>
        </w:rPr>
        <w:t xml:space="preserve"> </w:t>
      </w:r>
      <w:r w:rsidRPr="00D73742">
        <w:rPr>
          <w:rFonts w:ascii="Arial" w:hAnsi="Arial" w:cs="Arial"/>
          <w:sz w:val="16"/>
          <w:szCs w:val="16"/>
        </w:rPr>
        <w:t>réglementations applicables en matière de sécurité,</w:t>
      </w:r>
      <w:r w:rsidRPr="002F050A">
        <w:rPr>
          <w:rFonts w:ascii="Arial" w:hAnsi="Arial" w:cs="Arial"/>
          <w:sz w:val="16"/>
          <w:szCs w:val="16"/>
        </w:rPr>
        <w:t xml:space="preserve"> </w:t>
      </w:r>
    </w:p>
    <w:p w:rsidR="00AA6B39" w:rsidRPr="007A08BB" w:rsidRDefault="008A7728" w:rsidP="00AA6B39">
      <w:pPr>
        <w:spacing w:line="360" w:lineRule="auto"/>
        <w:ind w:left="-709"/>
        <w:rPr>
          <w:rFonts w:ascii="Arial" w:hAnsi="Arial" w:cs="Arial"/>
          <w:sz w:val="16"/>
          <w:szCs w:val="16"/>
        </w:rPr>
      </w:pPr>
      <w:r w:rsidRPr="007A08BB">
        <w:rPr>
          <w:rFonts w:ascii="Arial" w:hAnsi="Arial" w:cs="Arial"/>
          <w:b/>
          <w:sz w:val="16"/>
          <w:szCs w:val="16"/>
        </w:rPr>
        <w:t xml:space="preserve">CARAVANES EN DEHORS DES TERRAINS DE CAMPING AUTORISES </w:t>
      </w:r>
      <w:r w:rsidRPr="007A08BB">
        <w:rPr>
          <w:rFonts w:ascii="Arial" w:hAnsi="Arial" w:cs="Arial"/>
          <w:sz w:val="16"/>
          <w:szCs w:val="16"/>
        </w:rPr>
        <w:t>(IDEM HORS SPR)</w:t>
      </w:r>
    </w:p>
    <w:p w:rsidR="008A7728" w:rsidRPr="0007502D" w:rsidRDefault="008A7728" w:rsidP="00AA6B39">
      <w:pPr>
        <w:spacing w:line="360" w:lineRule="auto"/>
        <w:ind w:left="-709"/>
        <w:rPr>
          <w:rFonts w:ascii="Arial" w:hAnsi="Arial" w:cs="Arial"/>
          <w:b/>
          <w:sz w:val="16"/>
          <w:szCs w:val="16"/>
        </w:rPr>
      </w:pPr>
      <w:r w:rsidRPr="007A08BB">
        <w:rPr>
          <w:rFonts w:ascii="Arial" w:hAnsi="Arial" w:cs="Arial"/>
          <w:color w:val="808080" w:themeColor="background1" w:themeShade="80"/>
          <w:sz w:val="16"/>
          <w:szCs w:val="16"/>
        </w:rPr>
        <w:t>Gens du voyage : moins de 90 jours consécutifs RIEN ; au-delà = DECLARATION PREALABLE</w:t>
      </w:r>
      <w:r w:rsidR="0007502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="0007502D" w:rsidRPr="0007502D">
        <w:rPr>
          <w:rFonts w:ascii="Arial" w:hAnsi="Arial" w:cs="Arial"/>
          <w:b/>
          <w:sz w:val="16"/>
          <w:szCs w:val="16"/>
        </w:rPr>
        <w:t>IDEM</w:t>
      </w:r>
    </w:p>
    <w:p w:rsidR="008A7728" w:rsidRPr="007A08BB" w:rsidRDefault="008A7728" w:rsidP="003A18EA">
      <w:pPr>
        <w:spacing w:line="240" w:lineRule="auto"/>
        <w:ind w:left="-709"/>
        <w:rPr>
          <w:rFonts w:ascii="Arial" w:hAnsi="Arial" w:cs="Arial"/>
          <w:sz w:val="16"/>
          <w:szCs w:val="16"/>
        </w:rPr>
      </w:pPr>
      <w:r w:rsidRPr="007A08BB">
        <w:rPr>
          <w:rFonts w:ascii="Arial" w:hAnsi="Arial" w:cs="Arial"/>
          <w:sz w:val="16"/>
          <w:szCs w:val="16"/>
        </w:rPr>
        <w:t xml:space="preserve">Reste de la population moins de </w:t>
      </w:r>
      <w:r w:rsidR="007A08BB">
        <w:rPr>
          <w:rFonts w:ascii="Arial" w:hAnsi="Arial" w:cs="Arial"/>
          <w:sz w:val="16"/>
          <w:szCs w:val="16"/>
        </w:rPr>
        <w:t>15</w:t>
      </w:r>
      <w:r w:rsidRPr="007A08BB">
        <w:rPr>
          <w:rFonts w:ascii="Arial" w:hAnsi="Arial" w:cs="Arial"/>
          <w:sz w:val="16"/>
          <w:szCs w:val="16"/>
        </w:rPr>
        <w:t xml:space="preserve"> jours par an RIEN au-delà = DECLARATION PREALABLE</w:t>
      </w:r>
    </w:p>
    <w:p w:rsidR="008A7728" w:rsidRPr="00AA6B39" w:rsidRDefault="008A7728" w:rsidP="00AA6B39">
      <w:pPr>
        <w:spacing w:line="240" w:lineRule="auto"/>
        <w:ind w:left="-709"/>
        <w:rPr>
          <w:rFonts w:ascii="Arial" w:hAnsi="Arial" w:cs="Arial"/>
          <w:sz w:val="16"/>
          <w:szCs w:val="16"/>
        </w:rPr>
      </w:pPr>
      <w:r w:rsidRPr="00AA6B39">
        <w:rPr>
          <w:rFonts w:ascii="Arial" w:hAnsi="Arial" w:cs="Arial"/>
          <w:b/>
          <w:color w:val="808080" w:themeColor="background1" w:themeShade="80"/>
          <w:sz w:val="16"/>
          <w:szCs w:val="16"/>
        </w:rPr>
        <w:t>PROVISOIRE : RIEN si on reste en dessous de.</w:t>
      </w:r>
      <w:r w:rsidR="00AA6B39" w:rsidRPr="00AA6B39">
        <w:rPr>
          <w:rFonts w:ascii="Arial" w:hAnsi="Arial" w:cs="Arial"/>
          <w:sz w:val="16"/>
          <w:szCs w:val="16"/>
        </w:rPr>
        <w:t xml:space="preserve"> </w:t>
      </w:r>
    </w:p>
    <w:p w:rsidR="008A7728" w:rsidRPr="00AA6B39" w:rsidRDefault="008A7728" w:rsidP="003A18EA">
      <w:pPr>
        <w:spacing w:line="240" w:lineRule="auto"/>
        <w:ind w:left="-709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AA6B39">
        <w:rPr>
          <w:rFonts w:ascii="Arial" w:hAnsi="Arial" w:cs="Arial"/>
          <w:color w:val="808080" w:themeColor="background1" w:themeShade="80"/>
          <w:sz w:val="16"/>
          <w:szCs w:val="16"/>
        </w:rPr>
        <w:t>Salle de classe </w:t>
      </w:r>
      <w:proofErr w:type="gramStart"/>
      <w:r w:rsidRPr="00AA6B39">
        <w:rPr>
          <w:rFonts w:ascii="Arial" w:hAnsi="Arial" w:cs="Arial"/>
          <w:color w:val="808080" w:themeColor="background1" w:themeShade="80"/>
          <w:sz w:val="16"/>
          <w:szCs w:val="16"/>
        </w:rPr>
        <w:t>:1</w:t>
      </w:r>
      <w:proofErr w:type="gramEnd"/>
      <w:r w:rsidRPr="00AA6B3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an</w:t>
      </w:r>
      <w:r w:rsidR="0007502D" w:rsidRPr="0007502D">
        <w:rPr>
          <w:rFonts w:ascii="Arial" w:hAnsi="Arial" w:cs="Arial"/>
          <w:sz w:val="16"/>
          <w:szCs w:val="16"/>
        </w:rPr>
        <w:t xml:space="preserve"> IDEM</w:t>
      </w:r>
    </w:p>
    <w:p w:rsidR="007A08BB" w:rsidRDefault="008A7728" w:rsidP="00AA6B39">
      <w:pPr>
        <w:spacing w:line="240" w:lineRule="auto"/>
        <w:ind w:left="-709"/>
        <w:rPr>
          <w:rFonts w:ascii="Arial" w:hAnsi="Arial" w:cs="Arial"/>
          <w:sz w:val="16"/>
          <w:szCs w:val="16"/>
        </w:rPr>
      </w:pPr>
      <w:r w:rsidRPr="00AA6B3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Cabane de chantier : durée du chantier</w:t>
      </w:r>
      <w:r w:rsidR="0007502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="0007502D" w:rsidRPr="0007502D">
        <w:rPr>
          <w:rFonts w:ascii="Arial" w:hAnsi="Arial" w:cs="Arial"/>
          <w:sz w:val="16"/>
          <w:szCs w:val="16"/>
        </w:rPr>
        <w:t>IDEM</w:t>
      </w:r>
    </w:p>
    <w:p w:rsidR="004B15C9" w:rsidRDefault="00AA6B39" w:rsidP="00AA6B39">
      <w:pPr>
        <w:spacing w:line="240" w:lineRule="auto"/>
        <w:ind w:left="-709"/>
      </w:pPr>
      <w:r>
        <w:rPr>
          <w:rFonts w:ascii="Arial" w:hAnsi="Arial" w:cs="Arial"/>
          <w:sz w:val="16"/>
          <w:szCs w:val="16"/>
        </w:rPr>
        <w:t xml:space="preserve"> </w:t>
      </w:r>
      <w:r w:rsidRPr="00D7568E">
        <w:rPr>
          <w:rFonts w:ascii="Arial" w:hAnsi="Arial" w:cs="Arial"/>
          <w:sz w:val="16"/>
          <w:szCs w:val="16"/>
        </w:rPr>
        <w:t xml:space="preserve">Autre construction : </w:t>
      </w:r>
      <w:r w:rsidRPr="00D7568E">
        <w:rPr>
          <w:rFonts w:ascii="Arial" w:hAnsi="Arial" w:cs="Arial"/>
          <w:b/>
          <w:sz w:val="16"/>
          <w:szCs w:val="16"/>
        </w:rPr>
        <w:t>15 jours</w:t>
      </w:r>
    </w:p>
    <w:sectPr w:rsidR="004B15C9" w:rsidSect="004161ED">
      <w:pgSz w:w="11906" w:h="16838"/>
      <w:pgMar w:top="426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06F69"/>
    <w:multiLevelType w:val="hybridMultilevel"/>
    <w:tmpl w:val="A8B6DE32"/>
    <w:lvl w:ilvl="0" w:tplc="C7520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407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8CB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BA8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168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89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420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81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E6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0BD5EFA"/>
    <w:multiLevelType w:val="hybridMultilevel"/>
    <w:tmpl w:val="BADADC46"/>
    <w:lvl w:ilvl="0" w:tplc="EEB8C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E1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587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3CB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B8B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CC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900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D45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C84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728"/>
    <w:rsid w:val="0007502D"/>
    <w:rsid w:val="003A18EA"/>
    <w:rsid w:val="004161ED"/>
    <w:rsid w:val="004A4BC4"/>
    <w:rsid w:val="004B15C9"/>
    <w:rsid w:val="00725966"/>
    <w:rsid w:val="0079588B"/>
    <w:rsid w:val="007A08BB"/>
    <w:rsid w:val="008A7728"/>
    <w:rsid w:val="00AA6B39"/>
    <w:rsid w:val="00B75EDB"/>
    <w:rsid w:val="00CE5E30"/>
    <w:rsid w:val="00CF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728"/>
    <w:pPr>
      <w:spacing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8A7728"/>
  </w:style>
  <w:style w:type="character" w:styleId="Lienhypertexte">
    <w:name w:val="Hyperlink"/>
    <w:basedOn w:val="Policepardfaut"/>
    <w:uiPriority w:val="99"/>
    <w:semiHidden/>
    <w:unhideWhenUsed/>
    <w:rsid w:val="008A77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sdroits.service-public.fr/particuliers/F1986.x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984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</dc:creator>
  <cp:lastModifiedBy>Margot</cp:lastModifiedBy>
  <cp:revision>7</cp:revision>
  <dcterms:created xsi:type="dcterms:W3CDTF">2019-03-11T18:01:00Z</dcterms:created>
  <dcterms:modified xsi:type="dcterms:W3CDTF">2020-09-28T17:16:00Z</dcterms:modified>
</cp:coreProperties>
</file>